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75A2" w14:textId="601F98A4" w:rsidR="00D55714" w:rsidRDefault="00D55714" w:rsidP="00F27ED2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50C9D787" w14:textId="77777777" w:rsidR="003C687E" w:rsidRPr="00FB2BFC" w:rsidRDefault="003C687E" w:rsidP="00F27ED2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12CE056A" w14:textId="51545C1B" w:rsidR="00410B02" w:rsidRPr="00C7233B" w:rsidRDefault="00C7233B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  <w:lang w:val="fr-CA"/>
        </w:rPr>
      </w:pPr>
      <w:r w:rsidRPr="00C7233B">
        <w:rPr>
          <w:rFonts w:ascii="Arial" w:hAnsi="Arial" w:cs="Arial"/>
          <w:color w:val="0D0D0D" w:themeColor="text1" w:themeTint="F2"/>
          <w:sz w:val="56"/>
          <w:szCs w:val="56"/>
          <w:lang w:val="fr-CA"/>
        </w:rPr>
        <w:t>Nouveautés</w:t>
      </w:r>
    </w:p>
    <w:p w14:paraId="54A017CF" w14:textId="77777777" w:rsidR="001233B9" w:rsidRDefault="00605656" w:rsidP="006B302A">
      <w:pPr>
        <w:spacing w:before="240"/>
        <w:rPr>
          <w:rFonts w:ascii="Arial" w:hAnsi="Arial" w:cs="Arial"/>
          <w:color w:val="0D0D0D" w:themeColor="text1" w:themeTint="F2"/>
          <w:sz w:val="40"/>
          <w:szCs w:val="40"/>
          <w:lang w:val="fr-CA"/>
        </w:rPr>
      </w:pPr>
      <w:r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Brailliant BI X, Mantis Q40</w:t>
      </w:r>
      <w:r w:rsidR="00824578"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</w:t>
      </w:r>
      <w:r w:rsidR="00C7233B"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et</w:t>
      </w:r>
      <w:r w:rsidR="00FF77F8"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</w:t>
      </w:r>
      <w:r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Chameleon 20</w:t>
      </w:r>
    </w:p>
    <w:p w14:paraId="07C34D1B" w14:textId="588A81BD" w:rsidR="006B302A" w:rsidRPr="00C7233B" w:rsidRDefault="00C7233B" w:rsidP="006B302A">
      <w:pPr>
        <w:spacing w:before="240"/>
        <w:rPr>
          <w:b/>
          <w:bCs/>
          <w:lang w:val="fr-CA"/>
        </w:rPr>
      </w:pPr>
      <w:r w:rsidRPr="00C7233B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Notes de version</w:t>
      </w:r>
      <w:r w:rsidR="00824578" w:rsidRPr="00C7233B">
        <w:rPr>
          <w:b/>
          <w:bCs/>
          <w:lang w:val="fr-CA"/>
        </w:rPr>
        <w:t xml:space="preserve"> </w:t>
      </w:r>
    </w:p>
    <w:p w14:paraId="1F38CE4A" w14:textId="77777777" w:rsidR="00F87260" w:rsidRPr="00C7233B" w:rsidRDefault="00F87260" w:rsidP="006B302A">
      <w:pPr>
        <w:spacing w:before="240"/>
        <w:rPr>
          <w:rFonts w:ascii="Arial" w:hAnsi="Arial" w:cs="Arial"/>
          <w:color w:val="0D0D0D" w:themeColor="text1" w:themeTint="F2"/>
          <w:sz w:val="56"/>
          <w:szCs w:val="56"/>
          <w:lang w:val="fr-CA"/>
        </w:rPr>
      </w:pPr>
    </w:p>
    <w:p w14:paraId="5E2D8400" w14:textId="467E4AB9" w:rsidR="008B7FD4" w:rsidRPr="0069412F" w:rsidRDefault="00C54502" w:rsidP="00F87260">
      <w:pPr>
        <w:pStyle w:val="Titre2"/>
        <w:rPr>
          <w:lang w:val="fr-CA"/>
        </w:rPr>
      </w:pPr>
      <w:r w:rsidRPr="0069412F">
        <w:rPr>
          <w:lang w:val="fr-CA"/>
        </w:rPr>
        <w:t>Éditeur braille</w:t>
      </w:r>
      <w:r w:rsidR="00752DD8" w:rsidRPr="0069412F">
        <w:rPr>
          <w:lang w:val="fr-CA"/>
        </w:rPr>
        <w:t xml:space="preserve"> – N</w:t>
      </w:r>
      <w:r w:rsidRPr="0069412F">
        <w:rPr>
          <w:lang w:val="fr-CA"/>
        </w:rPr>
        <w:t>ouvelles fonctionnalités</w:t>
      </w:r>
      <w:r w:rsidR="00752DD8" w:rsidRPr="0069412F">
        <w:rPr>
          <w:lang w:val="fr-CA"/>
        </w:rPr>
        <w:t xml:space="preserve"> </w:t>
      </w:r>
      <w:r w:rsidR="0069412F">
        <w:rPr>
          <w:lang w:val="fr-CA"/>
        </w:rPr>
        <w:t>et améliorations</w:t>
      </w:r>
    </w:p>
    <w:p w14:paraId="79FAA996" w14:textId="77777777" w:rsidR="00476A4B" w:rsidRPr="0069412F" w:rsidRDefault="00476A4B" w:rsidP="00476A4B">
      <w:pPr>
        <w:rPr>
          <w:lang w:val="fr-CA"/>
        </w:rPr>
      </w:pPr>
    </w:p>
    <w:p w14:paraId="120D692F" w14:textId="08E9E63E" w:rsidR="00F87260" w:rsidRPr="0069412F" w:rsidRDefault="0069412F" w:rsidP="00F87260">
      <w:pPr>
        <w:pStyle w:val="Paragraphedeliste"/>
        <w:numPr>
          <w:ilvl w:val="0"/>
          <w:numId w:val="35"/>
        </w:numPr>
        <w:rPr>
          <w:b/>
          <w:bCs/>
          <w:lang w:val="fr-CA"/>
        </w:rPr>
      </w:pPr>
      <w:r w:rsidRPr="0069412F">
        <w:rPr>
          <w:b/>
          <w:bCs/>
          <w:lang w:val="fr-CA"/>
        </w:rPr>
        <w:t>Mise en page du B</w:t>
      </w:r>
      <w:r>
        <w:rPr>
          <w:b/>
          <w:bCs/>
          <w:lang w:val="fr-CA"/>
        </w:rPr>
        <w:t>RF</w:t>
      </w:r>
    </w:p>
    <w:p w14:paraId="176F0631" w14:textId="5397CA05" w:rsidR="00F87260" w:rsidRPr="00F46500" w:rsidRDefault="004244A4" w:rsidP="00F87260">
      <w:pPr>
        <w:pStyle w:val="Paragraphedeliste"/>
        <w:numPr>
          <w:ilvl w:val="1"/>
          <w:numId w:val="35"/>
        </w:numPr>
        <w:rPr>
          <w:lang w:val="fr-CA"/>
        </w:rPr>
      </w:pPr>
      <w:r w:rsidRPr="009C2054">
        <w:rPr>
          <w:lang w:val="fr-CA"/>
        </w:rPr>
        <w:t xml:space="preserve">L’Éditeur braille vous permet maintenant </w:t>
      </w:r>
      <w:r w:rsidR="009C2054" w:rsidRPr="009C2054">
        <w:rPr>
          <w:lang w:val="fr-CA"/>
        </w:rPr>
        <w:t xml:space="preserve">de modifier la mise </w:t>
      </w:r>
      <w:r w:rsidR="009C2054">
        <w:rPr>
          <w:lang w:val="fr-CA"/>
        </w:rPr>
        <w:t xml:space="preserve">en page de vos documents braille selon vos besoins. </w:t>
      </w:r>
      <w:r w:rsidR="006E4F38" w:rsidRPr="00911A64">
        <w:rPr>
          <w:lang w:val="fr-CA"/>
        </w:rPr>
        <w:t xml:space="preserve">Cette option améliore </w:t>
      </w:r>
      <w:r w:rsidR="00911A64" w:rsidRPr="00911A64">
        <w:rPr>
          <w:lang w:val="fr-CA"/>
        </w:rPr>
        <w:t>la lisibilité de vos document</w:t>
      </w:r>
      <w:r w:rsidR="00911A64">
        <w:rPr>
          <w:lang w:val="fr-CA"/>
        </w:rPr>
        <w:t xml:space="preserve">s. </w:t>
      </w:r>
      <w:r w:rsidR="00953C2F" w:rsidRPr="00953C2F">
        <w:rPr>
          <w:lang w:val="fr-CA"/>
        </w:rPr>
        <w:t>Vous trouverez une nouvelle option dans les pa</w:t>
      </w:r>
      <w:r w:rsidR="00953C2F">
        <w:rPr>
          <w:lang w:val="fr-CA"/>
        </w:rPr>
        <w:t xml:space="preserve">ramètres de l’éditeur </w:t>
      </w:r>
      <w:r w:rsidR="00832298">
        <w:rPr>
          <w:lang w:val="fr-CA"/>
        </w:rPr>
        <w:t xml:space="preserve">de l’application Éditeur braille. </w:t>
      </w:r>
      <w:r w:rsidR="00832298" w:rsidRPr="00C25177">
        <w:rPr>
          <w:lang w:val="fr-CA"/>
        </w:rPr>
        <w:t>Lorsque cette option est activ</w:t>
      </w:r>
      <w:r w:rsidR="00761014" w:rsidRPr="00C25177">
        <w:rPr>
          <w:lang w:val="fr-CA"/>
        </w:rPr>
        <w:t>é</w:t>
      </w:r>
      <w:r w:rsidR="00832298" w:rsidRPr="00C25177">
        <w:rPr>
          <w:lang w:val="fr-CA"/>
        </w:rPr>
        <w:t xml:space="preserve">e, </w:t>
      </w:r>
      <w:r w:rsidR="00C25177" w:rsidRPr="00C25177">
        <w:rPr>
          <w:lang w:val="fr-CA"/>
        </w:rPr>
        <w:t>il devi</w:t>
      </w:r>
      <w:r w:rsidR="00F46500">
        <w:rPr>
          <w:lang w:val="fr-CA"/>
        </w:rPr>
        <w:t>e</w:t>
      </w:r>
      <w:r w:rsidR="00C25177" w:rsidRPr="00C25177">
        <w:rPr>
          <w:lang w:val="fr-CA"/>
        </w:rPr>
        <w:t>nt possible de person</w:t>
      </w:r>
      <w:r w:rsidR="00CF3CDD">
        <w:rPr>
          <w:lang w:val="fr-CA"/>
        </w:rPr>
        <w:t>n</w:t>
      </w:r>
      <w:r w:rsidR="00C25177" w:rsidRPr="00C25177">
        <w:rPr>
          <w:lang w:val="fr-CA"/>
        </w:rPr>
        <w:t>aliser le nombre de caractères par ligne, le nombre de lignes par page</w:t>
      </w:r>
      <w:r w:rsidR="0001218C">
        <w:rPr>
          <w:lang w:val="fr-CA"/>
        </w:rPr>
        <w:t xml:space="preserve">, d’accéder à un mode aperçu </w:t>
      </w:r>
      <w:r w:rsidR="00C25177" w:rsidRPr="00C25177">
        <w:rPr>
          <w:lang w:val="fr-CA"/>
        </w:rPr>
        <w:t>et de conn</w:t>
      </w:r>
      <w:r w:rsidR="00C25177">
        <w:rPr>
          <w:lang w:val="fr-CA"/>
        </w:rPr>
        <w:t>aître votre position exacte dans vos documents</w:t>
      </w:r>
      <w:r w:rsidR="005040E9">
        <w:rPr>
          <w:lang w:val="fr-CA"/>
        </w:rPr>
        <w:t xml:space="preserve"> (Où suis-je?</w:t>
      </w:r>
      <w:r w:rsidR="00C25177">
        <w:rPr>
          <w:lang w:val="fr-CA"/>
        </w:rPr>
        <w:t xml:space="preserve">. </w:t>
      </w:r>
    </w:p>
    <w:p w14:paraId="1158780E" w14:textId="77777777" w:rsidR="00F87260" w:rsidRPr="00F46500" w:rsidRDefault="00F87260" w:rsidP="00F87260">
      <w:pPr>
        <w:pStyle w:val="Paragraphedeliste"/>
        <w:rPr>
          <w:lang w:val="fr-CA"/>
        </w:rPr>
      </w:pPr>
    </w:p>
    <w:p w14:paraId="30B18EAD" w14:textId="09C08AC7" w:rsidR="00904E06" w:rsidRPr="00A256CD" w:rsidRDefault="00273BD0" w:rsidP="00F87260">
      <w:pPr>
        <w:pStyle w:val="Paragraphedeliste"/>
        <w:numPr>
          <w:ilvl w:val="0"/>
          <w:numId w:val="35"/>
        </w:numPr>
        <w:rPr>
          <w:rStyle w:val="lev"/>
          <w:b w:val="0"/>
          <w:bCs w:val="0"/>
          <w:lang w:val="fr-CA"/>
        </w:rPr>
      </w:pPr>
      <w:r w:rsidRPr="00A256CD">
        <w:rPr>
          <w:rStyle w:val="lev"/>
          <w:lang w:val="fr-CA"/>
        </w:rPr>
        <w:t>Person</w:t>
      </w:r>
      <w:r w:rsidR="006839A1">
        <w:rPr>
          <w:rStyle w:val="lev"/>
          <w:lang w:val="fr-CA"/>
        </w:rPr>
        <w:t>n</w:t>
      </w:r>
      <w:r w:rsidRPr="00A256CD">
        <w:rPr>
          <w:rStyle w:val="lev"/>
          <w:lang w:val="fr-CA"/>
        </w:rPr>
        <w:t xml:space="preserve">alisation du nombre de caractères par ligne </w:t>
      </w:r>
    </w:p>
    <w:p w14:paraId="5F1436EF" w14:textId="2767C064" w:rsidR="00F87260" w:rsidRPr="003B0E99" w:rsidRDefault="00A256CD" w:rsidP="00904E06">
      <w:pPr>
        <w:pStyle w:val="Paragraphedeliste"/>
        <w:numPr>
          <w:ilvl w:val="1"/>
          <w:numId w:val="35"/>
        </w:numPr>
        <w:rPr>
          <w:lang w:val="fr-CA"/>
        </w:rPr>
      </w:pPr>
      <w:r w:rsidRPr="00BA52CB">
        <w:rPr>
          <w:lang w:val="fr-CA"/>
        </w:rPr>
        <w:t xml:space="preserve">Vous pouvez maintenant sélectionner le nombre de caractères par ligne </w:t>
      </w:r>
      <w:r w:rsidR="00BA52CB">
        <w:rPr>
          <w:lang w:val="fr-CA"/>
        </w:rPr>
        <w:t xml:space="preserve">dans l’Éditeur braille </w:t>
      </w:r>
      <w:r w:rsidR="003413D5" w:rsidRPr="00BA52CB">
        <w:rPr>
          <w:lang w:val="fr-CA"/>
        </w:rPr>
        <w:t>(</w:t>
      </w:r>
      <w:r w:rsidR="00E33A16">
        <w:rPr>
          <w:lang w:val="fr-CA"/>
        </w:rPr>
        <w:t>l’</w:t>
      </w:r>
      <w:r w:rsidR="003413D5" w:rsidRPr="00BA52CB">
        <w:rPr>
          <w:lang w:val="fr-CA"/>
        </w:rPr>
        <w:t xml:space="preserve">option </w:t>
      </w:r>
      <w:r w:rsidR="00241606">
        <w:rPr>
          <w:lang w:val="fr-CA"/>
        </w:rPr>
        <w:t>« </w:t>
      </w:r>
      <w:r w:rsidR="00E33A16">
        <w:rPr>
          <w:lang w:val="fr-CA"/>
        </w:rPr>
        <w:t xml:space="preserve">Mise en page du </w:t>
      </w:r>
      <w:r w:rsidR="003413D5" w:rsidRPr="00BA52CB">
        <w:rPr>
          <w:lang w:val="fr-CA"/>
        </w:rPr>
        <w:t>BRF</w:t>
      </w:r>
      <w:r w:rsidR="00241606">
        <w:rPr>
          <w:lang w:val="fr-CA"/>
        </w:rPr>
        <w:t> »</w:t>
      </w:r>
      <w:r w:rsidR="003413D5" w:rsidRPr="00BA52CB">
        <w:rPr>
          <w:lang w:val="fr-CA"/>
        </w:rPr>
        <w:t xml:space="preserve"> </w:t>
      </w:r>
      <w:r w:rsidR="00E33A16">
        <w:rPr>
          <w:lang w:val="fr-CA"/>
        </w:rPr>
        <w:t>doit être activée</w:t>
      </w:r>
      <w:r w:rsidR="003413D5" w:rsidRPr="00BA52CB">
        <w:rPr>
          <w:lang w:val="fr-CA"/>
        </w:rPr>
        <w:t>)</w:t>
      </w:r>
      <w:r w:rsidR="003F6EF0" w:rsidRPr="00BA52CB">
        <w:rPr>
          <w:lang w:val="fr-CA"/>
        </w:rPr>
        <w:t xml:space="preserve">. </w:t>
      </w:r>
      <w:r w:rsidR="0091451D" w:rsidRPr="003B0E99">
        <w:rPr>
          <w:lang w:val="fr-CA"/>
        </w:rPr>
        <w:t>Cette fonction</w:t>
      </w:r>
      <w:r w:rsidR="00E966AC">
        <w:rPr>
          <w:lang w:val="fr-CA"/>
        </w:rPr>
        <w:t>n</w:t>
      </w:r>
      <w:r w:rsidR="0091451D" w:rsidRPr="003B0E99">
        <w:rPr>
          <w:lang w:val="fr-CA"/>
        </w:rPr>
        <w:t>alité permet un affichage person</w:t>
      </w:r>
      <w:r w:rsidR="00E966AC">
        <w:rPr>
          <w:lang w:val="fr-CA"/>
        </w:rPr>
        <w:t>n</w:t>
      </w:r>
      <w:r w:rsidR="0091451D" w:rsidRPr="003B0E99">
        <w:rPr>
          <w:lang w:val="fr-CA"/>
        </w:rPr>
        <w:t xml:space="preserve">alisé </w:t>
      </w:r>
      <w:r w:rsidR="006032EA" w:rsidRPr="003B0E99">
        <w:rPr>
          <w:lang w:val="fr-CA"/>
        </w:rPr>
        <w:t>selon vos besoins</w:t>
      </w:r>
      <w:r w:rsidR="003B0E99" w:rsidRPr="003B0E99">
        <w:rPr>
          <w:lang w:val="fr-CA"/>
        </w:rPr>
        <w:t xml:space="preserve"> ou </w:t>
      </w:r>
      <w:r w:rsidR="003B0E99">
        <w:rPr>
          <w:lang w:val="fr-CA"/>
        </w:rPr>
        <w:t>pour la mise en page de documents spécifiques.</w:t>
      </w:r>
    </w:p>
    <w:p w14:paraId="2B95791C" w14:textId="77777777" w:rsidR="00904E06" w:rsidRPr="003B0E99" w:rsidRDefault="00904E06" w:rsidP="00904E06">
      <w:pPr>
        <w:pStyle w:val="Paragraphedeliste"/>
        <w:rPr>
          <w:rStyle w:val="lev"/>
          <w:b w:val="0"/>
          <w:bCs w:val="0"/>
          <w:lang w:val="fr-CA"/>
        </w:rPr>
      </w:pPr>
    </w:p>
    <w:p w14:paraId="6F38CEE8" w14:textId="4C5D6524" w:rsidR="00904E06" w:rsidRPr="009A4F77" w:rsidRDefault="009A4F77" w:rsidP="00F87260">
      <w:pPr>
        <w:pStyle w:val="Paragraphedeliste"/>
        <w:numPr>
          <w:ilvl w:val="0"/>
          <w:numId w:val="35"/>
        </w:numPr>
        <w:rPr>
          <w:rStyle w:val="lev"/>
          <w:b w:val="0"/>
          <w:bCs w:val="0"/>
          <w:lang w:val="fr-CA"/>
        </w:rPr>
      </w:pPr>
      <w:r w:rsidRPr="009A4F77">
        <w:rPr>
          <w:rStyle w:val="lev"/>
          <w:lang w:val="fr-CA"/>
        </w:rPr>
        <w:t>Person</w:t>
      </w:r>
      <w:r w:rsidR="00E67CF0">
        <w:rPr>
          <w:rStyle w:val="lev"/>
          <w:lang w:val="fr-CA"/>
        </w:rPr>
        <w:t>n</w:t>
      </w:r>
      <w:r w:rsidRPr="009A4F77">
        <w:rPr>
          <w:rStyle w:val="lev"/>
          <w:lang w:val="fr-CA"/>
        </w:rPr>
        <w:t>alisation du nombre de l</w:t>
      </w:r>
      <w:r>
        <w:rPr>
          <w:rStyle w:val="lev"/>
          <w:lang w:val="fr-CA"/>
        </w:rPr>
        <w:t>ignes par page</w:t>
      </w:r>
    </w:p>
    <w:p w14:paraId="288CA790" w14:textId="1A4EA137" w:rsidR="008A5D94" w:rsidRPr="00BC431D" w:rsidRDefault="00DA07E5" w:rsidP="00904E06">
      <w:pPr>
        <w:pStyle w:val="Paragraphedeliste"/>
        <w:numPr>
          <w:ilvl w:val="1"/>
          <w:numId w:val="35"/>
        </w:numPr>
        <w:rPr>
          <w:lang w:val="en-CA"/>
        </w:rPr>
      </w:pPr>
      <w:r w:rsidRPr="007C28C2">
        <w:rPr>
          <w:lang w:val="fr-CA"/>
        </w:rPr>
        <w:t xml:space="preserve">Choisissez </w:t>
      </w:r>
      <w:r w:rsidR="007C28C2" w:rsidRPr="007C28C2">
        <w:rPr>
          <w:lang w:val="fr-CA"/>
        </w:rPr>
        <w:t>le nombre de lignes par page dans l’Éditeur br</w:t>
      </w:r>
      <w:r w:rsidR="007C28C2">
        <w:rPr>
          <w:lang w:val="fr-CA"/>
        </w:rPr>
        <w:t xml:space="preserve">aille </w:t>
      </w:r>
      <w:r w:rsidR="0070234A" w:rsidRPr="007C28C2">
        <w:rPr>
          <w:lang w:val="fr-CA"/>
        </w:rPr>
        <w:t>(</w:t>
      </w:r>
      <w:r w:rsidR="001F4B76">
        <w:rPr>
          <w:lang w:val="fr-CA"/>
        </w:rPr>
        <w:t>l’</w:t>
      </w:r>
      <w:r w:rsidR="0070234A" w:rsidRPr="007C28C2">
        <w:rPr>
          <w:lang w:val="fr-CA"/>
        </w:rPr>
        <w:t xml:space="preserve">option </w:t>
      </w:r>
      <w:r w:rsidR="00241606">
        <w:rPr>
          <w:lang w:val="fr-CA"/>
        </w:rPr>
        <w:t>« </w:t>
      </w:r>
      <w:r w:rsidR="001F4B76">
        <w:rPr>
          <w:lang w:val="fr-CA"/>
        </w:rPr>
        <w:t xml:space="preserve">Mise en page du </w:t>
      </w:r>
      <w:r w:rsidR="0070234A" w:rsidRPr="007C28C2">
        <w:rPr>
          <w:lang w:val="fr-CA"/>
        </w:rPr>
        <w:t>BRF</w:t>
      </w:r>
      <w:r w:rsidR="00241606">
        <w:rPr>
          <w:lang w:val="fr-CA"/>
        </w:rPr>
        <w:t> »</w:t>
      </w:r>
      <w:r w:rsidR="0070234A" w:rsidRPr="007C28C2">
        <w:rPr>
          <w:lang w:val="fr-CA"/>
        </w:rPr>
        <w:t xml:space="preserve"> </w:t>
      </w:r>
      <w:r w:rsidR="00C0525B">
        <w:rPr>
          <w:lang w:val="fr-CA"/>
        </w:rPr>
        <w:t>doit être activée</w:t>
      </w:r>
      <w:r w:rsidR="0070234A" w:rsidRPr="007C28C2">
        <w:rPr>
          <w:lang w:val="fr-CA"/>
        </w:rPr>
        <w:t>)</w:t>
      </w:r>
      <w:r w:rsidR="003F6EF0" w:rsidRPr="007C28C2">
        <w:rPr>
          <w:lang w:val="fr-CA"/>
        </w:rPr>
        <w:t xml:space="preserve">. </w:t>
      </w:r>
      <w:r w:rsidR="004739C2" w:rsidRPr="001D6657">
        <w:rPr>
          <w:lang w:val="fr-CA"/>
        </w:rPr>
        <w:t>Cette fonction</w:t>
      </w:r>
      <w:r w:rsidR="001D6657" w:rsidRPr="001D6657">
        <w:rPr>
          <w:lang w:val="fr-CA"/>
        </w:rPr>
        <w:t>n</w:t>
      </w:r>
      <w:r w:rsidR="004739C2" w:rsidRPr="001D6657">
        <w:rPr>
          <w:lang w:val="fr-CA"/>
        </w:rPr>
        <w:t xml:space="preserve">alité </w:t>
      </w:r>
      <w:r w:rsidR="001D6657" w:rsidRPr="001D6657">
        <w:rPr>
          <w:lang w:val="fr-CA"/>
        </w:rPr>
        <w:t xml:space="preserve">vous assure un </w:t>
      </w:r>
      <w:r w:rsidR="001D6657">
        <w:rPr>
          <w:lang w:val="fr-CA"/>
        </w:rPr>
        <w:t xml:space="preserve">meilleur contrôle dans l’affichage de vos documents, </w:t>
      </w:r>
      <w:r w:rsidR="00BC431D">
        <w:rPr>
          <w:lang w:val="fr-CA"/>
        </w:rPr>
        <w:t xml:space="preserve">ce qui rend votre expérience utilisateur plus agréable. </w:t>
      </w:r>
    </w:p>
    <w:p w14:paraId="25A8DB74" w14:textId="77777777" w:rsidR="009E54B1" w:rsidRPr="00BC431D" w:rsidRDefault="009E54B1" w:rsidP="009E54B1">
      <w:pPr>
        <w:pStyle w:val="Paragraphedeliste"/>
        <w:ind w:left="1440"/>
        <w:rPr>
          <w:lang w:val="en-CA"/>
        </w:rPr>
      </w:pPr>
    </w:p>
    <w:p w14:paraId="52D4C114" w14:textId="1D93F756" w:rsidR="003F6EF0" w:rsidRPr="00FB2BFC" w:rsidRDefault="003733DC" w:rsidP="009E54B1">
      <w:pPr>
        <w:pStyle w:val="Paragraphedeliste"/>
        <w:numPr>
          <w:ilvl w:val="0"/>
          <w:numId w:val="35"/>
        </w:numPr>
      </w:pPr>
      <w:r>
        <w:rPr>
          <w:rStyle w:val="lev"/>
        </w:rPr>
        <w:t>Mode aperçu</w:t>
      </w:r>
    </w:p>
    <w:p w14:paraId="47000551" w14:textId="393EA3ED" w:rsidR="003F6EF0" w:rsidRPr="0072594E" w:rsidRDefault="0000564E" w:rsidP="008A5D94">
      <w:pPr>
        <w:pStyle w:val="Paragraphedeliste"/>
        <w:numPr>
          <w:ilvl w:val="1"/>
          <w:numId w:val="31"/>
        </w:numPr>
        <w:spacing w:before="100" w:beforeAutospacing="1" w:after="100" w:afterAutospacing="1" w:line="240" w:lineRule="auto"/>
        <w:rPr>
          <w:lang w:val="fr-CA"/>
        </w:rPr>
      </w:pPr>
      <w:r w:rsidRPr="00FA42D0">
        <w:rPr>
          <w:lang w:val="fr-CA"/>
        </w:rPr>
        <w:t xml:space="preserve">Un nouveau mode aperçu a été ajouté, </w:t>
      </w:r>
      <w:r w:rsidR="002A449A" w:rsidRPr="00FA42D0">
        <w:rPr>
          <w:lang w:val="fr-CA"/>
        </w:rPr>
        <w:t xml:space="preserve">ce qui vous permet </w:t>
      </w:r>
      <w:r w:rsidR="00FA42D0" w:rsidRPr="00FA42D0">
        <w:rPr>
          <w:lang w:val="fr-CA"/>
        </w:rPr>
        <w:t>de visualiser votre document tel</w:t>
      </w:r>
      <w:r w:rsidR="00FA42D0">
        <w:rPr>
          <w:lang w:val="fr-CA"/>
        </w:rPr>
        <w:t xml:space="preserve"> qu’il sera imprimé en braille</w:t>
      </w:r>
      <w:r w:rsidR="00593A42">
        <w:rPr>
          <w:lang w:val="fr-CA"/>
        </w:rPr>
        <w:t xml:space="preserve">, en fonction des paramètres de mise en page </w:t>
      </w:r>
      <w:r w:rsidR="00593A42">
        <w:rPr>
          <w:lang w:val="fr-CA"/>
        </w:rPr>
        <w:lastRenderedPageBreak/>
        <w:t xml:space="preserve">sélectionnés. </w:t>
      </w:r>
      <w:r w:rsidR="00375474" w:rsidRPr="003A0FEF">
        <w:rPr>
          <w:lang w:val="fr-CA"/>
        </w:rPr>
        <w:t xml:space="preserve">Cette fonctionnalité vous permet de valider </w:t>
      </w:r>
      <w:r w:rsidR="003A0FEF" w:rsidRPr="003A0FEF">
        <w:rPr>
          <w:lang w:val="fr-CA"/>
        </w:rPr>
        <w:t>l’exactitude de vos docum</w:t>
      </w:r>
      <w:r w:rsidR="003A0FEF">
        <w:rPr>
          <w:lang w:val="fr-CA"/>
        </w:rPr>
        <w:t>ents</w:t>
      </w:r>
      <w:r w:rsidR="00B84779">
        <w:rPr>
          <w:lang w:val="fr-CA"/>
        </w:rPr>
        <w:t xml:space="preserve"> avant leur impression en </w:t>
      </w:r>
      <w:r w:rsidR="00153503">
        <w:rPr>
          <w:lang w:val="fr-CA"/>
        </w:rPr>
        <w:t xml:space="preserve">vous permettant de visualiser tous les marqueurs de format, incluant les sauts de page. </w:t>
      </w:r>
      <w:r w:rsidR="003A0FEF">
        <w:rPr>
          <w:lang w:val="fr-CA"/>
        </w:rPr>
        <w:t xml:space="preserve"> </w:t>
      </w:r>
      <w:r w:rsidR="009248B8" w:rsidRPr="009248B8">
        <w:rPr>
          <w:lang w:val="fr-CA"/>
        </w:rPr>
        <w:t xml:space="preserve">Une liste des marqueurs de format utilisés </w:t>
      </w:r>
      <w:r w:rsidR="009248B8">
        <w:rPr>
          <w:lang w:val="fr-CA"/>
        </w:rPr>
        <w:t xml:space="preserve">dans vos documents se trouve dans la dernière mise à jour du guide d’utilisation. </w:t>
      </w:r>
      <w:r w:rsidR="0071628E" w:rsidRPr="0071628E">
        <w:rPr>
          <w:lang w:val="fr-CA"/>
        </w:rPr>
        <w:t xml:space="preserve">Cette option n’est disponible que si l’option </w:t>
      </w:r>
      <w:r w:rsidR="00422D7B">
        <w:rPr>
          <w:lang w:val="fr-CA"/>
        </w:rPr>
        <w:t>« </w:t>
      </w:r>
      <w:r w:rsidR="0071628E" w:rsidRPr="0071628E">
        <w:rPr>
          <w:lang w:val="fr-CA"/>
        </w:rPr>
        <w:t>Mise en page</w:t>
      </w:r>
      <w:r w:rsidR="0071628E">
        <w:rPr>
          <w:lang w:val="fr-CA"/>
        </w:rPr>
        <w:t xml:space="preserve"> du BRF</w:t>
      </w:r>
      <w:r w:rsidR="00213629">
        <w:rPr>
          <w:lang w:val="fr-CA"/>
        </w:rPr>
        <w:t> »</w:t>
      </w:r>
      <w:r w:rsidR="0071628E">
        <w:rPr>
          <w:lang w:val="fr-CA"/>
        </w:rPr>
        <w:t xml:space="preserve"> est activée. </w:t>
      </w:r>
      <w:r w:rsidR="0072594E">
        <w:rPr>
          <w:lang w:val="fr-CA"/>
        </w:rPr>
        <w:t>Pour visualiser votre document</w:t>
      </w:r>
      <w:r w:rsidR="0080493C">
        <w:rPr>
          <w:lang w:val="fr-CA"/>
        </w:rPr>
        <w:t xml:space="preserve"> en mode aperçu</w:t>
      </w:r>
      <w:r w:rsidR="0072594E">
        <w:rPr>
          <w:lang w:val="fr-CA"/>
        </w:rPr>
        <w:t>, utilisez le raccourci Entrée +</w:t>
      </w:r>
      <w:r w:rsidR="00E62449">
        <w:rPr>
          <w:lang w:val="fr-CA"/>
        </w:rPr>
        <w:t xml:space="preserve"> </w:t>
      </w:r>
      <w:r w:rsidR="0072594E">
        <w:rPr>
          <w:lang w:val="fr-CA"/>
        </w:rPr>
        <w:t>V.</w:t>
      </w:r>
    </w:p>
    <w:p w14:paraId="3E87F49A" w14:textId="77777777" w:rsidR="009E54B1" w:rsidRPr="0072594E" w:rsidRDefault="009E54B1" w:rsidP="009E54B1">
      <w:pPr>
        <w:pStyle w:val="Paragraphedeliste"/>
        <w:rPr>
          <w:rStyle w:val="lev"/>
          <w:b w:val="0"/>
          <w:bCs w:val="0"/>
          <w:lang w:val="fr-CA"/>
        </w:rPr>
      </w:pPr>
    </w:p>
    <w:p w14:paraId="74F98975" w14:textId="364C916C" w:rsidR="006D0699" w:rsidRPr="009E54B1" w:rsidRDefault="00FB39D6" w:rsidP="009E54B1">
      <w:pPr>
        <w:pStyle w:val="Paragraphedeliste"/>
        <w:numPr>
          <w:ilvl w:val="0"/>
          <w:numId w:val="31"/>
        </w:numPr>
        <w:rPr>
          <w:rStyle w:val="lev"/>
          <w:b w:val="0"/>
          <w:bCs w:val="0"/>
        </w:rPr>
      </w:pPr>
      <w:r>
        <w:rPr>
          <w:rStyle w:val="lev"/>
        </w:rPr>
        <w:t>Où suis-je?</w:t>
      </w:r>
    </w:p>
    <w:p w14:paraId="4DECF8D9" w14:textId="32EE0A97" w:rsidR="009E54B1" w:rsidRPr="000E76CE" w:rsidRDefault="0077065F" w:rsidP="0077065F">
      <w:pPr>
        <w:ind w:left="1080"/>
        <w:rPr>
          <w:lang w:val="fr-CA"/>
        </w:rPr>
      </w:pPr>
      <w:r w:rsidRPr="0077065F">
        <w:rPr>
          <w:lang w:val="fr-CA"/>
        </w:rPr>
        <w:t xml:space="preserve">Lorsque l’option </w:t>
      </w:r>
      <w:r w:rsidR="00B469FB">
        <w:rPr>
          <w:lang w:val="fr-CA"/>
        </w:rPr>
        <w:t>« </w:t>
      </w:r>
      <w:r w:rsidRPr="0077065F">
        <w:rPr>
          <w:lang w:val="fr-CA"/>
        </w:rPr>
        <w:t>Mise en page du BRF</w:t>
      </w:r>
      <w:r w:rsidR="00B469FB">
        <w:rPr>
          <w:lang w:val="fr-CA"/>
        </w:rPr>
        <w:t> »</w:t>
      </w:r>
      <w:r w:rsidRPr="0077065F">
        <w:rPr>
          <w:lang w:val="fr-CA"/>
        </w:rPr>
        <w:t xml:space="preserve"> est activ</w:t>
      </w:r>
      <w:r>
        <w:rPr>
          <w:lang w:val="fr-CA"/>
        </w:rPr>
        <w:t>é</w:t>
      </w:r>
      <w:r w:rsidRPr="0077065F">
        <w:rPr>
          <w:lang w:val="fr-CA"/>
        </w:rPr>
        <w:t xml:space="preserve">e, vous pouvez utiliser l’option </w:t>
      </w:r>
      <w:r w:rsidR="0080493C">
        <w:rPr>
          <w:lang w:val="fr-CA"/>
        </w:rPr>
        <w:t>« </w:t>
      </w:r>
      <w:r w:rsidRPr="0077065F">
        <w:rPr>
          <w:lang w:val="fr-CA"/>
        </w:rPr>
        <w:t>Où suis-je?</w:t>
      </w:r>
      <w:r w:rsidR="0080493C">
        <w:rPr>
          <w:lang w:val="fr-CA"/>
        </w:rPr>
        <w:t> »</w:t>
      </w:r>
      <w:r w:rsidRPr="0077065F">
        <w:rPr>
          <w:lang w:val="fr-CA"/>
        </w:rPr>
        <w:t xml:space="preserve"> </w:t>
      </w:r>
      <w:r w:rsidR="001C6363" w:rsidRPr="001C6363">
        <w:rPr>
          <w:lang w:val="fr-CA"/>
        </w:rPr>
        <w:t>pour obtenir vot</w:t>
      </w:r>
      <w:r w:rsidR="001C6363">
        <w:rPr>
          <w:lang w:val="fr-CA"/>
        </w:rPr>
        <w:t xml:space="preserve">re position exacte dans votre document, incluant </w:t>
      </w:r>
      <w:r w:rsidR="00B57257">
        <w:rPr>
          <w:lang w:val="fr-CA"/>
        </w:rPr>
        <w:t xml:space="preserve">la ligne et la page courante. </w:t>
      </w:r>
      <w:r w:rsidR="00CD523F">
        <w:rPr>
          <w:lang w:val="fr-CA"/>
        </w:rPr>
        <w:t>Cette fonctionnalité vous assurera une navigation plus précise</w:t>
      </w:r>
      <w:r w:rsidR="000E76CE">
        <w:rPr>
          <w:lang w:val="fr-CA"/>
        </w:rPr>
        <w:t xml:space="preserve"> dans vos documents</w:t>
      </w:r>
      <w:r w:rsidR="00CD523F">
        <w:rPr>
          <w:lang w:val="fr-CA"/>
        </w:rPr>
        <w:t xml:space="preserve">. </w:t>
      </w:r>
      <w:r w:rsidR="000E76CE">
        <w:rPr>
          <w:lang w:val="fr-CA"/>
        </w:rPr>
        <w:t>Utilisez le raccourci Espace + Points 1-5-6.</w:t>
      </w:r>
    </w:p>
    <w:p w14:paraId="3ABA34EC" w14:textId="77777777" w:rsidR="009E54B1" w:rsidRPr="000E76CE" w:rsidRDefault="009E54B1" w:rsidP="000A793B">
      <w:pPr>
        <w:pStyle w:val="Paragraphedeliste"/>
        <w:ind w:left="1560" w:hanging="426"/>
        <w:rPr>
          <w:rStyle w:val="lev"/>
          <w:b w:val="0"/>
          <w:bCs w:val="0"/>
          <w:lang w:val="fr-CA"/>
        </w:rPr>
      </w:pPr>
    </w:p>
    <w:p w14:paraId="5B5CB3A8" w14:textId="196DF2C8" w:rsidR="006D0699" w:rsidRPr="006E0561" w:rsidRDefault="006E0561" w:rsidP="006C5AD3">
      <w:pPr>
        <w:pStyle w:val="Titre2"/>
        <w:rPr>
          <w:rStyle w:val="lev"/>
          <w:b w:val="0"/>
          <w:bCs w:val="0"/>
          <w:lang w:val="fr-CA"/>
        </w:rPr>
      </w:pPr>
      <w:r w:rsidRPr="006E0561">
        <w:rPr>
          <w:rStyle w:val="lev"/>
          <w:lang w:val="fr-CA"/>
        </w:rPr>
        <w:t>Person</w:t>
      </w:r>
      <w:r w:rsidR="00422D7B">
        <w:rPr>
          <w:rStyle w:val="lev"/>
          <w:lang w:val="fr-CA"/>
        </w:rPr>
        <w:t>n</w:t>
      </w:r>
      <w:r w:rsidRPr="006E0561">
        <w:rPr>
          <w:rStyle w:val="lev"/>
          <w:lang w:val="fr-CA"/>
        </w:rPr>
        <w:t>alisation des touches de commande</w:t>
      </w:r>
      <w:r w:rsidR="003F6EF0" w:rsidRPr="006E0561">
        <w:rPr>
          <w:rStyle w:val="lev"/>
          <w:lang w:val="fr-CA"/>
        </w:rPr>
        <w:t xml:space="preserve"> (Brailliant BI 40X):</w:t>
      </w:r>
    </w:p>
    <w:p w14:paraId="0427476F" w14:textId="6F03107A" w:rsidR="00070424" w:rsidRPr="000368A1" w:rsidRDefault="006E0561" w:rsidP="00070424">
      <w:pPr>
        <w:pStyle w:val="Paragraphedeliste"/>
        <w:numPr>
          <w:ilvl w:val="1"/>
          <w:numId w:val="31"/>
        </w:numPr>
        <w:rPr>
          <w:lang w:val="en-CA"/>
        </w:rPr>
      </w:pPr>
      <w:r w:rsidRPr="007904FC">
        <w:rPr>
          <w:lang w:val="fr-CA"/>
        </w:rPr>
        <w:t>Pour les utilis</w:t>
      </w:r>
      <w:r w:rsidR="007904FC" w:rsidRPr="007904FC">
        <w:rPr>
          <w:lang w:val="fr-CA"/>
        </w:rPr>
        <w:t xml:space="preserve">ateurs de l’afficheur braille </w:t>
      </w:r>
      <w:r w:rsidR="003F6EF0" w:rsidRPr="007904FC">
        <w:rPr>
          <w:lang w:val="fr-CA"/>
        </w:rPr>
        <w:t xml:space="preserve">Brailliant BI 40X, </w:t>
      </w:r>
      <w:r w:rsidR="007904FC">
        <w:rPr>
          <w:lang w:val="fr-CA"/>
        </w:rPr>
        <w:t xml:space="preserve">les touches de commande peuvent maintenant être personnalisées. </w:t>
      </w:r>
      <w:r w:rsidR="00AB4C61" w:rsidRPr="00AB4C61">
        <w:rPr>
          <w:lang w:val="fr-CA"/>
        </w:rPr>
        <w:t xml:space="preserve">Cela vous permet une navigation </w:t>
      </w:r>
      <w:r w:rsidR="005E5BB3">
        <w:rPr>
          <w:lang w:val="fr-CA"/>
        </w:rPr>
        <w:t>da</w:t>
      </w:r>
      <w:r w:rsidR="00AB4C61" w:rsidRPr="00AB4C61">
        <w:rPr>
          <w:lang w:val="fr-CA"/>
        </w:rPr>
        <w:t xml:space="preserve">vantage personnalisée et </w:t>
      </w:r>
      <w:r w:rsidR="00AB70C1">
        <w:rPr>
          <w:lang w:val="fr-CA"/>
        </w:rPr>
        <w:t>fl</w:t>
      </w:r>
      <w:r w:rsidR="008512C0">
        <w:rPr>
          <w:lang w:val="fr-CA"/>
        </w:rPr>
        <w:t>u</w:t>
      </w:r>
      <w:r w:rsidR="00AB70C1">
        <w:rPr>
          <w:lang w:val="fr-CA"/>
        </w:rPr>
        <w:t>ide</w:t>
      </w:r>
      <w:r w:rsidR="00AB4C61">
        <w:rPr>
          <w:lang w:val="fr-CA"/>
        </w:rPr>
        <w:t xml:space="preserve"> sur votre appareil. </w:t>
      </w:r>
      <w:r w:rsidR="008512C0" w:rsidRPr="008512C0">
        <w:rPr>
          <w:lang w:val="fr-CA"/>
        </w:rPr>
        <w:t xml:space="preserve">Pour ce faire, une nouvelle option </w:t>
      </w:r>
      <w:r w:rsidR="00700CE5">
        <w:rPr>
          <w:lang w:val="fr-CA"/>
        </w:rPr>
        <w:t>« </w:t>
      </w:r>
      <w:r w:rsidR="008512C0" w:rsidRPr="008512C0">
        <w:rPr>
          <w:lang w:val="fr-CA"/>
        </w:rPr>
        <w:t>Configuration d</w:t>
      </w:r>
      <w:r w:rsidR="008512C0">
        <w:rPr>
          <w:lang w:val="fr-CA"/>
        </w:rPr>
        <w:t xml:space="preserve">es touches de commande » a été ajoutée dans les paramètres de l’utilisateur. </w:t>
      </w:r>
      <w:r w:rsidR="00EB6F8F" w:rsidRPr="00EB6F8F">
        <w:rPr>
          <w:lang w:val="fr-CA"/>
        </w:rPr>
        <w:t>Pour modifier la configuration d’une touche de comma</w:t>
      </w:r>
      <w:r w:rsidR="00EB6F8F">
        <w:rPr>
          <w:lang w:val="fr-CA"/>
        </w:rPr>
        <w:t xml:space="preserve">nde, </w:t>
      </w:r>
      <w:r w:rsidR="00675B48">
        <w:rPr>
          <w:lang w:val="fr-CA"/>
        </w:rPr>
        <w:t>rendez-vous jusqu’à la touche désirée</w:t>
      </w:r>
      <w:r w:rsidR="00EB6F8F">
        <w:rPr>
          <w:lang w:val="fr-CA"/>
        </w:rPr>
        <w:t xml:space="preserve"> </w:t>
      </w:r>
      <w:r w:rsidR="00675B48">
        <w:rPr>
          <w:lang w:val="fr-CA"/>
        </w:rPr>
        <w:t xml:space="preserve">dans le </w:t>
      </w:r>
      <w:r w:rsidR="00EB6F8F">
        <w:rPr>
          <w:lang w:val="fr-CA"/>
        </w:rPr>
        <w:t xml:space="preserve">menu puis appuyez sur Entrée. </w:t>
      </w:r>
      <w:r w:rsidR="007B236B" w:rsidRPr="000368A1">
        <w:rPr>
          <w:lang w:val="fr-CA"/>
        </w:rPr>
        <w:t xml:space="preserve">Par la suite, </w:t>
      </w:r>
      <w:r w:rsidR="00397D4F" w:rsidRPr="000368A1">
        <w:rPr>
          <w:lang w:val="fr-CA"/>
        </w:rPr>
        <w:t xml:space="preserve">écrivez la commande </w:t>
      </w:r>
      <w:r w:rsidR="000368A1" w:rsidRPr="000368A1">
        <w:rPr>
          <w:lang w:val="fr-CA"/>
        </w:rPr>
        <w:t>que vous souhaitez as</w:t>
      </w:r>
      <w:r w:rsidR="000368A1">
        <w:rPr>
          <w:lang w:val="fr-CA"/>
        </w:rPr>
        <w:t>signer à cette touche.</w:t>
      </w:r>
    </w:p>
    <w:p w14:paraId="04F2BE85" w14:textId="77777777" w:rsidR="00070424" w:rsidRPr="000368A1" w:rsidRDefault="00070424" w:rsidP="00070424">
      <w:pPr>
        <w:pStyle w:val="Paragraphedeliste"/>
        <w:ind w:left="1440"/>
        <w:rPr>
          <w:lang w:val="en-CA"/>
        </w:rPr>
      </w:pPr>
    </w:p>
    <w:p w14:paraId="4EEF64AA" w14:textId="36A271C8" w:rsidR="006D0699" w:rsidRPr="00C77D06" w:rsidRDefault="000368A1" w:rsidP="00B07D91">
      <w:pPr>
        <w:pStyle w:val="Titre2"/>
        <w:rPr>
          <w:rStyle w:val="lev"/>
          <w:b w:val="0"/>
          <w:bCs w:val="0"/>
          <w:lang w:val="fr-CA"/>
        </w:rPr>
      </w:pPr>
      <w:r w:rsidRPr="00C77D06">
        <w:rPr>
          <w:rStyle w:val="lev"/>
          <w:lang w:val="fr-CA"/>
        </w:rPr>
        <w:t>Menus dynamiques</w:t>
      </w:r>
      <w:r w:rsidR="003F6EF0" w:rsidRPr="00C77D06">
        <w:rPr>
          <w:rStyle w:val="lev"/>
          <w:lang w:val="fr-CA"/>
        </w:rPr>
        <w:t xml:space="preserve"> </w:t>
      </w:r>
      <w:r w:rsidR="00C77D06" w:rsidRPr="00C77D06">
        <w:rPr>
          <w:rStyle w:val="lev"/>
          <w:lang w:val="fr-CA"/>
        </w:rPr>
        <w:t>pour les bibl</w:t>
      </w:r>
      <w:r w:rsidR="00C77D06">
        <w:rPr>
          <w:rStyle w:val="lev"/>
          <w:lang w:val="fr-CA"/>
        </w:rPr>
        <w:t>iothèques DAISY en ligne</w:t>
      </w:r>
      <w:r w:rsidR="003F6EF0" w:rsidRPr="00C77D06">
        <w:rPr>
          <w:rStyle w:val="lev"/>
          <w:lang w:val="fr-CA"/>
        </w:rPr>
        <w:t>:</w:t>
      </w:r>
      <w:r w:rsidR="00331002" w:rsidRPr="00C77D06">
        <w:rPr>
          <w:rStyle w:val="lev"/>
          <w:lang w:val="fr-CA"/>
        </w:rPr>
        <w:t xml:space="preserve"> (Brailliant BI</w:t>
      </w:r>
      <w:r w:rsidR="00C77D06">
        <w:rPr>
          <w:rStyle w:val="lev"/>
          <w:lang w:val="fr-CA"/>
        </w:rPr>
        <w:t xml:space="preserve"> </w:t>
      </w:r>
      <w:r w:rsidR="00331002" w:rsidRPr="00C77D06">
        <w:rPr>
          <w:rStyle w:val="lev"/>
          <w:lang w:val="fr-CA"/>
        </w:rPr>
        <w:t xml:space="preserve">X </w:t>
      </w:r>
      <w:r w:rsidR="00C77D06">
        <w:rPr>
          <w:rStyle w:val="lev"/>
          <w:lang w:val="fr-CA"/>
        </w:rPr>
        <w:t xml:space="preserve">et </w:t>
      </w:r>
      <w:r w:rsidR="00085CE3" w:rsidRPr="00C77D06">
        <w:rPr>
          <w:rStyle w:val="lev"/>
          <w:lang w:val="fr-CA"/>
        </w:rPr>
        <w:t xml:space="preserve">Chameleon </w:t>
      </w:r>
      <w:r w:rsidR="00C77D06">
        <w:rPr>
          <w:rStyle w:val="lev"/>
          <w:lang w:val="fr-CA"/>
        </w:rPr>
        <w:t>seulement</w:t>
      </w:r>
      <w:r w:rsidR="00085CE3" w:rsidRPr="00C77D06">
        <w:rPr>
          <w:rStyle w:val="lev"/>
          <w:lang w:val="fr-CA"/>
        </w:rPr>
        <w:t>)</w:t>
      </w:r>
    </w:p>
    <w:p w14:paraId="0FD6F3BC" w14:textId="5205B6A7" w:rsidR="00070424" w:rsidRPr="00477EDC" w:rsidRDefault="00C52428" w:rsidP="00C52428">
      <w:pPr>
        <w:ind w:left="1080"/>
        <w:rPr>
          <w:lang w:val="fr-CA"/>
        </w:rPr>
      </w:pPr>
      <w:r w:rsidRPr="0011402C">
        <w:rPr>
          <w:lang w:val="fr-CA"/>
        </w:rPr>
        <w:t xml:space="preserve">Le support des menus dynamiques </w:t>
      </w:r>
      <w:r w:rsidR="0011402C" w:rsidRPr="0011402C">
        <w:rPr>
          <w:lang w:val="fr-CA"/>
        </w:rPr>
        <w:t xml:space="preserve">pour les bibliothèques DAISY en ligne </w:t>
      </w:r>
      <w:r w:rsidRPr="0011402C">
        <w:rPr>
          <w:lang w:val="fr-CA"/>
        </w:rPr>
        <w:t>a été ajouté</w:t>
      </w:r>
      <w:r w:rsidR="0011402C" w:rsidRPr="0011402C">
        <w:rPr>
          <w:lang w:val="fr-CA"/>
        </w:rPr>
        <w:t xml:space="preserve">. </w:t>
      </w:r>
      <w:r w:rsidR="00A31ACC" w:rsidRPr="00477EDC">
        <w:rPr>
          <w:lang w:val="fr-CA"/>
        </w:rPr>
        <w:t xml:space="preserve">Cela améliore </w:t>
      </w:r>
      <w:r w:rsidR="00477EDC" w:rsidRPr="00477EDC">
        <w:rPr>
          <w:lang w:val="fr-CA"/>
        </w:rPr>
        <w:t xml:space="preserve">votre </w:t>
      </w:r>
      <w:r w:rsidR="00A31ACC" w:rsidRPr="00477EDC">
        <w:rPr>
          <w:lang w:val="fr-CA"/>
        </w:rPr>
        <w:t xml:space="preserve">expérience utilisateur en </w:t>
      </w:r>
      <w:r w:rsidR="00477EDC" w:rsidRPr="00477EDC">
        <w:rPr>
          <w:lang w:val="fr-CA"/>
        </w:rPr>
        <w:t>vous fournissant une manièr</w:t>
      </w:r>
      <w:r w:rsidR="00477EDC">
        <w:rPr>
          <w:lang w:val="fr-CA"/>
        </w:rPr>
        <w:t xml:space="preserve">e </w:t>
      </w:r>
      <w:r w:rsidR="00230F49">
        <w:rPr>
          <w:lang w:val="fr-CA"/>
        </w:rPr>
        <w:t xml:space="preserve">simplifiée et plus intuitive pour rechercher et accéder </w:t>
      </w:r>
      <w:r w:rsidR="00632837">
        <w:rPr>
          <w:lang w:val="fr-CA"/>
        </w:rPr>
        <w:t>à vos livres favoris.</w:t>
      </w:r>
    </w:p>
    <w:p w14:paraId="7261926D" w14:textId="5D9644A3" w:rsidR="00823CDC" w:rsidRPr="006C5AD3" w:rsidRDefault="00632837" w:rsidP="006C5AD3">
      <w:pPr>
        <w:pStyle w:val="Titre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Support du format </w:t>
      </w:r>
      <w:r w:rsidR="00F43F8F" w:rsidRPr="006C5AD3">
        <w:rPr>
          <w:b/>
          <w:bCs/>
          <w:sz w:val="26"/>
          <w:szCs w:val="26"/>
        </w:rPr>
        <w:t>OD</w:t>
      </w:r>
      <w:r w:rsidR="00444DF8" w:rsidRPr="006C5AD3">
        <w:rPr>
          <w:b/>
          <w:bCs/>
          <w:sz w:val="26"/>
          <w:szCs w:val="26"/>
        </w:rPr>
        <w:t>T</w:t>
      </w:r>
    </w:p>
    <w:p w14:paraId="5549416D" w14:textId="79D45054" w:rsidR="00823CDC" w:rsidRPr="00ED2C73" w:rsidRDefault="00B17659" w:rsidP="00DF24DE">
      <w:pPr>
        <w:pStyle w:val="Paragraphedeliste"/>
        <w:numPr>
          <w:ilvl w:val="0"/>
          <w:numId w:val="38"/>
        </w:numPr>
        <w:ind w:left="1418"/>
        <w:rPr>
          <w:lang w:val="fr-CA"/>
        </w:rPr>
      </w:pPr>
      <w:r w:rsidRPr="00DE1CCC">
        <w:rPr>
          <w:lang w:val="fr-CA"/>
        </w:rPr>
        <w:t>Le format de fichiers .</w:t>
      </w:r>
      <w:r w:rsidR="00823CDC" w:rsidRPr="00DE1CCC">
        <w:rPr>
          <w:lang w:val="fr-CA"/>
        </w:rPr>
        <w:t>O</w:t>
      </w:r>
      <w:r w:rsidR="00444DF8" w:rsidRPr="00DE1CCC">
        <w:rPr>
          <w:lang w:val="fr-CA"/>
        </w:rPr>
        <w:t>DT</w:t>
      </w:r>
      <w:r w:rsidR="00BB4193" w:rsidRPr="00DE1CCC">
        <w:rPr>
          <w:lang w:val="fr-CA"/>
        </w:rPr>
        <w:t xml:space="preserve">, </w:t>
      </w:r>
      <w:r w:rsidR="00FA570E" w:rsidRPr="00DE1CCC">
        <w:rPr>
          <w:lang w:val="fr-CA"/>
        </w:rPr>
        <w:t xml:space="preserve">aussi connu sous son nom complet de </w:t>
      </w:r>
      <w:r w:rsidR="00BB4193" w:rsidRPr="00DE1CCC">
        <w:rPr>
          <w:lang w:val="fr-CA"/>
        </w:rPr>
        <w:t>O</w:t>
      </w:r>
      <w:r w:rsidR="00BC3C8D" w:rsidRPr="00DE1CCC">
        <w:rPr>
          <w:lang w:val="fr-CA"/>
        </w:rPr>
        <w:t>pen</w:t>
      </w:r>
      <w:r w:rsidR="00BB4193" w:rsidRPr="00DE1CCC">
        <w:rPr>
          <w:lang w:val="fr-CA"/>
        </w:rPr>
        <w:t xml:space="preserve">Document </w:t>
      </w:r>
      <w:r w:rsidR="00444DF8" w:rsidRPr="00DE1CCC">
        <w:rPr>
          <w:lang w:val="fr-CA"/>
        </w:rPr>
        <w:t>Text</w:t>
      </w:r>
      <w:r w:rsidR="00BB4193" w:rsidRPr="00DE1CCC">
        <w:rPr>
          <w:lang w:val="fr-CA"/>
        </w:rPr>
        <w:t xml:space="preserve">, </w:t>
      </w:r>
      <w:r w:rsidR="00641FEB" w:rsidRPr="00DE1CCC">
        <w:rPr>
          <w:lang w:val="fr-CA"/>
        </w:rPr>
        <w:t xml:space="preserve">est largement utilisé </w:t>
      </w:r>
      <w:r w:rsidR="00260C7D" w:rsidRPr="00DE1CCC">
        <w:rPr>
          <w:lang w:val="fr-CA"/>
        </w:rPr>
        <w:t>dans les suites Office en accès libre (</w:t>
      </w:r>
      <w:r w:rsidR="00043AB5" w:rsidRPr="00DE1CCC">
        <w:rPr>
          <w:lang w:val="fr-CA"/>
        </w:rPr>
        <w:t>open-source</w:t>
      </w:r>
      <w:r w:rsidR="00B7226B" w:rsidRPr="00DE1CCC">
        <w:rPr>
          <w:lang w:val="fr-CA"/>
        </w:rPr>
        <w:t xml:space="preserve">), notamment </w:t>
      </w:r>
      <w:r w:rsidR="00043AB5" w:rsidRPr="00DE1CCC">
        <w:rPr>
          <w:lang w:val="fr-CA"/>
        </w:rPr>
        <w:t xml:space="preserve">LibreOffice </w:t>
      </w:r>
      <w:r w:rsidR="00B7226B" w:rsidRPr="00DE1CCC">
        <w:rPr>
          <w:lang w:val="fr-CA"/>
        </w:rPr>
        <w:t xml:space="preserve">et </w:t>
      </w:r>
      <w:r w:rsidR="00043AB5" w:rsidRPr="00DE1CCC">
        <w:rPr>
          <w:lang w:val="fr-CA"/>
        </w:rPr>
        <w:t>Apache OpenOffice</w:t>
      </w:r>
      <w:r w:rsidR="00DE1CCC" w:rsidRPr="00DE1CCC">
        <w:rPr>
          <w:lang w:val="fr-CA"/>
        </w:rPr>
        <w:t>, mais ces fichi</w:t>
      </w:r>
      <w:r w:rsidR="00DE1CCC">
        <w:rPr>
          <w:lang w:val="fr-CA"/>
        </w:rPr>
        <w:t xml:space="preserve">ers peuvent également être ouverts et modifiés </w:t>
      </w:r>
      <w:r w:rsidR="009106AB">
        <w:rPr>
          <w:lang w:val="fr-CA"/>
        </w:rPr>
        <w:t xml:space="preserve">dans d’autres logiciels, incluant certaines versions de </w:t>
      </w:r>
      <w:r w:rsidR="00ED2C73">
        <w:rPr>
          <w:lang w:val="fr-CA"/>
        </w:rPr>
        <w:t>M</w:t>
      </w:r>
      <w:r w:rsidR="009106AB">
        <w:rPr>
          <w:lang w:val="fr-CA"/>
        </w:rPr>
        <w:t>icrosoft Office</w:t>
      </w:r>
      <w:r w:rsidR="00043AB5" w:rsidRPr="00DE1CCC">
        <w:rPr>
          <w:lang w:val="fr-CA"/>
        </w:rPr>
        <w:t>.</w:t>
      </w:r>
      <w:r w:rsidR="00F55199" w:rsidRPr="00DE1CCC">
        <w:rPr>
          <w:lang w:val="fr-CA"/>
        </w:rPr>
        <w:t xml:space="preserve"> </w:t>
      </w:r>
      <w:r w:rsidR="00ED2C73" w:rsidRPr="00ED2C73">
        <w:rPr>
          <w:lang w:val="fr-CA"/>
        </w:rPr>
        <w:t>Ce format de fichiers est supporté par les applications Éd</w:t>
      </w:r>
      <w:r w:rsidR="00ED2C73">
        <w:rPr>
          <w:lang w:val="fr-CA"/>
        </w:rPr>
        <w:t>iteur</w:t>
      </w:r>
      <w:r w:rsidR="00D26208">
        <w:rPr>
          <w:lang w:val="fr-CA"/>
        </w:rPr>
        <w:t xml:space="preserve"> (ou Keypad) et Victor Reader.</w:t>
      </w:r>
    </w:p>
    <w:p w14:paraId="74249F8C" w14:textId="717D1832" w:rsidR="00591D85" w:rsidRPr="00ED2C73" w:rsidRDefault="00591D85" w:rsidP="00591D85">
      <w:pPr>
        <w:rPr>
          <w:lang w:val="fr-CA"/>
        </w:rPr>
      </w:pPr>
    </w:p>
    <w:p w14:paraId="575C267C" w14:textId="4D436C6C" w:rsidR="00591D85" w:rsidRDefault="00EB213B" w:rsidP="00760B2B">
      <w:pPr>
        <w:pStyle w:val="Titre2"/>
        <w:rPr>
          <w:b/>
          <w:bCs/>
        </w:rPr>
      </w:pPr>
      <w:r>
        <w:rPr>
          <w:b/>
          <w:bCs/>
        </w:rPr>
        <w:t xml:space="preserve">Autres corrections et </w:t>
      </w:r>
      <w:r w:rsidR="004F5AC1">
        <w:rPr>
          <w:b/>
          <w:bCs/>
        </w:rPr>
        <w:t>améliorations</w:t>
      </w:r>
    </w:p>
    <w:p w14:paraId="07F4554F" w14:textId="7C559FA4" w:rsidR="004F5AC1" w:rsidRPr="004F5AC1" w:rsidRDefault="004F5AC1" w:rsidP="004F5AC1">
      <w:pPr>
        <w:pStyle w:val="Paragraphedeliste"/>
        <w:numPr>
          <w:ilvl w:val="0"/>
          <w:numId w:val="34"/>
        </w:numPr>
        <w:rPr>
          <w:lang w:val="fr-CA"/>
        </w:rPr>
      </w:pPr>
      <w:r w:rsidRPr="004F5AC1">
        <w:rPr>
          <w:lang w:val="fr-CA"/>
        </w:rPr>
        <w:t>Correction d’un problème faisant en sorte que la mise en veille et l’arrêt automatique ne fonctionnaient pas si le défilement automatique atteignait la fin du livre.</w:t>
      </w:r>
    </w:p>
    <w:p w14:paraId="32AD83F7" w14:textId="6F998993" w:rsidR="000A793B" w:rsidRDefault="009E6942" w:rsidP="001233B9">
      <w:pPr>
        <w:pStyle w:val="Paragraphedeliste"/>
        <w:numPr>
          <w:ilvl w:val="1"/>
          <w:numId w:val="34"/>
        </w:numPr>
        <w:ind w:left="1418"/>
        <w:rPr>
          <w:rFonts w:ascii="Calibri" w:hAnsi="Calibri" w:cs="Calibri"/>
          <w:lang w:val="fr-CA"/>
        </w:rPr>
      </w:pPr>
      <w:r w:rsidRPr="00071244">
        <w:rPr>
          <w:rFonts w:ascii="Calibri" w:hAnsi="Calibri" w:cs="Calibri"/>
          <w:lang w:val="fr-CA"/>
        </w:rPr>
        <w:t>Une l</w:t>
      </w:r>
      <w:r w:rsidR="000A793B" w:rsidRPr="00071244">
        <w:rPr>
          <w:rFonts w:ascii="Calibri" w:hAnsi="Calibri" w:cs="Calibri"/>
          <w:lang w:val="fr-CA"/>
        </w:rPr>
        <w:t>ist</w:t>
      </w:r>
      <w:r w:rsidRPr="00071244">
        <w:rPr>
          <w:rFonts w:ascii="Calibri" w:hAnsi="Calibri" w:cs="Calibri"/>
          <w:lang w:val="fr-CA"/>
        </w:rPr>
        <w:t>e</w:t>
      </w:r>
      <w:r w:rsidR="000A793B" w:rsidRPr="00071244">
        <w:rPr>
          <w:rFonts w:ascii="Calibri" w:hAnsi="Calibri" w:cs="Calibri"/>
          <w:lang w:val="fr-CA"/>
        </w:rPr>
        <w:t xml:space="preserve"> </w:t>
      </w:r>
      <w:r w:rsidR="002134D6" w:rsidRPr="00071244">
        <w:rPr>
          <w:rFonts w:ascii="Calibri" w:hAnsi="Calibri" w:cs="Calibri"/>
          <w:lang w:val="fr-CA"/>
        </w:rPr>
        <w:t xml:space="preserve">des raccourcis généraux </w:t>
      </w:r>
      <w:r w:rsidR="00071244">
        <w:rPr>
          <w:rFonts w:ascii="Calibri" w:hAnsi="Calibri" w:cs="Calibri"/>
          <w:lang w:val="fr-CA"/>
        </w:rPr>
        <w:t xml:space="preserve">peut être consultée en utilisant le raccourci </w:t>
      </w:r>
      <w:r w:rsidR="00071244">
        <w:rPr>
          <w:rFonts w:ascii="Calibri" w:hAnsi="Calibri" w:cs="Calibri"/>
          <w:b/>
          <w:bCs/>
          <w:lang w:val="fr-CA"/>
        </w:rPr>
        <w:t>Es</w:t>
      </w:r>
      <w:r w:rsidR="005144CF" w:rsidRPr="00071244">
        <w:rPr>
          <w:rFonts w:ascii="Calibri" w:hAnsi="Calibri" w:cs="Calibri"/>
          <w:b/>
          <w:bCs/>
          <w:lang w:val="fr-CA"/>
        </w:rPr>
        <w:t>pace + H</w:t>
      </w:r>
      <w:r w:rsidR="004C0D22" w:rsidRPr="00071244">
        <w:rPr>
          <w:rFonts w:ascii="Calibri" w:hAnsi="Calibri" w:cs="Calibri"/>
          <w:b/>
          <w:bCs/>
          <w:lang w:val="fr-CA"/>
        </w:rPr>
        <w:t xml:space="preserve"> </w:t>
      </w:r>
      <w:r w:rsidR="000A793B" w:rsidRPr="00071244">
        <w:rPr>
          <w:rFonts w:ascii="Calibri" w:hAnsi="Calibri" w:cs="Calibri"/>
          <w:lang w:val="fr-CA"/>
        </w:rPr>
        <w:t>(</w:t>
      </w:r>
      <w:r w:rsidR="00071244">
        <w:rPr>
          <w:rFonts w:ascii="Calibri" w:hAnsi="Calibri" w:cs="Calibri"/>
          <w:lang w:val="fr-CA"/>
        </w:rPr>
        <w:t>ou</w:t>
      </w:r>
      <w:r w:rsidR="004C0D22" w:rsidRPr="00071244">
        <w:rPr>
          <w:rFonts w:ascii="Calibri" w:hAnsi="Calibri" w:cs="Calibri"/>
          <w:lang w:val="fr-CA"/>
        </w:rPr>
        <w:t xml:space="preserve"> </w:t>
      </w:r>
      <w:r w:rsidR="00B736C0" w:rsidRPr="00071244">
        <w:rPr>
          <w:rFonts w:ascii="Calibri" w:hAnsi="Calibri" w:cs="Calibri"/>
          <w:b/>
          <w:bCs/>
          <w:lang w:val="fr-CA"/>
        </w:rPr>
        <w:t>Alt</w:t>
      </w:r>
      <w:r w:rsidR="001233B9">
        <w:rPr>
          <w:rFonts w:ascii="Calibri" w:hAnsi="Calibri" w:cs="Calibri"/>
          <w:b/>
          <w:bCs/>
          <w:lang w:val="fr-CA"/>
        </w:rPr>
        <w:t xml:space="preserve"> </w:t>
      </w:r>
      <w:r w:rsidR="00B736C0" w:rsidRPr="00071244">
        <w:rPr>
          <w:rFonts w:ascii="Calibri" w:hAnsi="Calibri" w:cs="Calibri"/>
          <w:b/>
          <w:bCs/>
          <w:lang w:val="fr-CA"/>
        </w:rPr>
        <w:t>+</w:t>
      </w:r>
      <w:r w:rsidR="001233B9">
        <w:rPr>
          <w:rFonts w:ascii="Calibri" w:hAnsi="Calibri" w:cs="Calibri"/>
          <w:b/>
          <w:bCs/>
          <w:lang w:val="fr-CA"/>
        </w:rPr>
        <w:t xml:space="preserve"> </w:t>
      </w:r>
      <w:r w:rsidR="00B736C0" w:rsidRPr="00071244">
        <w:rPr>
          <w:rFonts w:ascii="Calibri" w:hAnsi="Calibri" w:cs="Calibri"/>
          <w:b/>
          <w:bCs/>
          <w:lang w:val="fr-CA"/>
        </w:rPr>
        <w:t>Maj</w:t>
      </w:r>
      <w:r w:rsidR="001233B9">
        <w:rPr>
          <w:rFonts w:ascii="Calibri" w:hAnsi="Calibri" w:cs="Calibri"/>
          <w:b/>
          <w:bCs/>
          <w:lang w:val="fr-CA"/>
        </w:rPr>
        <w:t xml:space="preserve"> </w:t>
      </w:r>
      <w:r w:rsidR="00B736C0" w:rsidRPr="00071244">
        <w:rPr>
          <w:rFonts w:ascii="Calibri" w:hAnsi="Calibri" w:cs="Calibri"/>
          <w:b/>
          <w:bCs/>
          <w:lang w:val="fr-CA"/>
        </w:rPr>
        <w:t>+</w:t>
      </w:r>
      <w:r w:rsidR="001233B9">
        <w:rPr>
          <w:rFonts w:ascii="Calibri" w:hAnsi="Calibri" w:cs="Calibri"/>
          <w:b/>
          <w:bCs/>
          <w:lang w:val="fr-CA"/>
        </w:rPr>
        <w:t xml:space="preserve"> </w:t>
      </w:r>
      <w:r w:rsidR="00B736C0" w:rsidRPr="00071244">
        <w:rPr>
          <w:rFonts w:ascii="Calibri" w:hAnsi="Calibri" w:cs="Calibri"/>
          <w:b/>
          <w:bCs/>
          <w:lang w:val="fr-CA"/>
        </w:rPr>
        <w:t>H o</w:t>
      </w:r>
      <w:r w:rsidR="00071244">
        <w:rPr>
          <w:rFonts w:ascii="Calibri" w:hAnsi="Calibri" w:cs="Calibri"/>
          <w:b/>
          <w:bCs/>
          <w:lang w:val="fr-CA"/>
        </w:rPr>
        <w:t>u</w:t>
      </w:r>
      <w:r w:rsidR="00B736C0" w:rsidRPr="00071244">
        <w:rPr>
          <w:rFonts w:ascii="Calibri" w:hAnsi="Calibri" w:cs="Calibri"/>
          <w:b/>
          <w:bCs/>
          <w:lang w:val="fr-CA"/>
        </w:rPr>
        <w:t xml:space="preserve"> F1</w:t>
      </w:r>
      <w:r w:rsidR="004C0D22" w:rsidRPr="00071244">
        <w:rPr>
          <w:rFonts w:ascii="Calibri" w:hAnsi="Calibri" w:cs="Calibri"/>
          <w:lang w:val="fr-CA"/>
        </w:rPr>
        <w:t xml:space="preserve"> </w:t>
      </w:r>
      <w:r w:rsidR="00071244">
        <w:rPr>
          <w:rFonts w:ascii="Calibri" w:hAnsi="Calibri" w:cs="Calibri"/>
          <w:lang w:val="fr-CA"/>
        </w:rPr>
        <w:t xml:space="preserve">sur le </w:t>
      </w:r>
      <w:r w:rsidR="000A793B" w:rsidRPr="00071244">
        <w:rPr>
          <w:rFonts w:ascii="Calibri" w:hAnsi="Calibri" w:cs="Calibri"/>
          <w:lang w:val="fr-CA"/>
        </w:rPr>
        <w:t>Mantis)</w:t>
      </w:r>
      <w:r w:rsidR="00601766">
        <w:rPr>
          <w:rFonts w:ascii="Calibri" w:hAnsi="Calibri" w:cs="Calibri"/>
          <w:lang w:val="fr-CA"/>
        </w:rPr>
        <w:t>.</w:t>
      </w:r>
    </w:p>
    <w:sectPr w:rsidR="000A793B" w:rsidSect="00AE15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C4C98" w14:textId="77777777" w:rsidR="00D476D9" w:rsidRPr="00FB2BFC" w:rsidRDefault="00D476D9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3CFE0859" w14:textId="77777777" w:rsidR="00D476D9" w:rsidRPr="00FB2BFC" w:rsidRDefault="00D476D9" w:rsidP="005F4AEB">
      <w:pPr>
        <w:spacing w:after="0" w:line="240" w:lineRule="auto"/>
      </w:pPr>
      <w:r w:rsidRPr="00FB2BFC">
        <w:continuationSeparator/>
      </w:r>
    </w:p>
  </w:endnote>
  <w:endnote w:type="continuationNotice" w:id="1">
    <w:p w14:paraId="3CF3AE97" w14:textId="77777777" w:rsidR="00606B3A" w:rsidRDefault="00606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76A6" w14:textId="50AE6E49" w:rsidR="005F4AEB" w:rsidRPr="00FB2BFC" w:rsidRDefault="005F4AEB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1EFE3" id="Rectangle 2" o:spid="_x0000_s1026" alt="&quot;&quot;" style="position:absolute;margin-left:0;margin-top:15.55pt;width:611.2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FE3A0" id="Rectangle 3" o:spid="_x0000_s1026" alt="&quot;&quot;" style="position:absolute;margin-left:.2pt;margin-top:15.65pt;width:611.25pt;height:33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7243" w14:textId="77777777" w:rsidR="00D476D9" w:rsidRPr="00FB2BFC" w:rsidRDefault="00D476D9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3B2AEF4D" w14:textId="77777777" w:rsidR="00D476D9" w:rsidRPr="00FB2BFC" w:rsidRDefault="00D476D9" w:rsidP="005F4AEB">
      <w:pPr>
        <w:spacing w:after="0" w:line="240" w:lineRule="auto"/>
      </w:pPr>
      <w:r w:rsidRPr="00FB2BFC">
        <w:continuationSeparator/>
      </w:r>
    </w:p>
  </w:footnote>
  <w:footnote w:type="continuationNotice" w:id="1">
    <w:p w14:paraId="09D71BC1" w14:textId="77777777" w:rsidR="00606B3A" w:rsidRDefault="00606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3B5" w14:textId="13734ED3" w:rsidR="005F4AEB" w:rsidRPr="00FB2BFC" w:rsidRDefault="000661D4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2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506" w14:textId="6CE50C55" w:rsidR="00C342E3" w:rsidRPr="00FB2BFC" w:rsidRDefault="00C342E3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FD0"/>
    <w:multiLevelType w:val="hybridMultilevel"/>
    <w:tmpl w:val="56E89D58"/>
    <w:lvl w:ilvl="0" w:tplc="9EBAB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0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0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8B"/>
    <w:multiLevelType w:val="multilevel"/>
    <w:tmpl w:val="21E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fr-C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3D39"/>
    <w:multiLevelType w:val="hybridMultilevel"/>
    <w:tmpl w:val="F85210CA"/>
    <w:lvl w:ilvl="0" w:tplc="9724C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DA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5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9962"/>
    <w:multiLevelType w:val="hybridMultilevel"/>
    <w:tmpl w:val="FFFFFFFF"/>
    <w:lvl w:ilvl="0" w:tplc="BEDC9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C2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C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C12"/>
    <w:multiLevelType w:val="hybridMultilevel"/>
    <w:tmpl w:val="EBA0188E"/>
    <w:lvl w:ilvl="0" w:tplc="4F42E9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CA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3059D"/>
    <w:multiLevelType w:val="hybridMultilevel"/>
    <w:tmpl w:val="4AD077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641"/>
    <w:multiLevelType w:val="hybridMultilevel"/>
    <w:tmpl w:val="575CB5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B0679"/>
    <w:multiLevelType w:val="hybridMultilevel"/>
    <w:tmpl w:val="DC124B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E7E9B"/>
    <w:multiLevelType w:val="hybridMultilevel"/>
    <w:tmpl w:val="96CCB982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7495"/>
    <w:multiLevelType w:val="hybridMultilevel"/>
    <w:tmpl w:val="FFFFFFFF"/>
    <w:lvl w:ilvl="0" w:tplc="CE004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D0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4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A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8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F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DAD8"/>
    <w:multiLevelType w:val="hybridMultilevel"/>
    <w:tmpl w:val="F05CBD9C"/>
    <w:lvl w:ilvl="0" w:tplc="8A765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84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3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BA1"/>
    <w:multiLevelType w:val="hybridMultilevel"/>
    <w:tmpl w:val="FFFFFFFF"/>
    <w:lvl w:ilvl="0" w:tplc="42ECE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2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E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0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9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0780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5478A0"/>
    <w:multiLevelType w:val="hybridMultilevel"/>
    <w:tmpl w:val="BD34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75CE"/>
    <w:multiLevelType w:val="hybridMultilevel"/>
    <w:tmpl w:val="5790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E1022E"/>
    <w:multiLevelType w:val="hybridMultilevel"/>
    <w:tmpl w:val="C40C83E6"/>
    <w:lvl w:ilvl="0" w:tplc="853CD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968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2C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5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9B34"/>
    <w:multiLevelType w:val="hybridMultilevel"/>
    <w:tmpl w:val="78BC663E"/>
    <w:lvl w:ilvl="0" w:tplc="E3666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2C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A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3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6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126D"/>
    <w:multiLevelType w:val="hybridMultilevel"/>
    <w:tmpl w:val="FFFFFFFF"/>
    <w:lvl w:ilvl="0" w:tplc="D54E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4D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6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588F"/>
    <w:multiLevelType w:val="hybridMultilevel"/>
    <w:tmpl w:val="1200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9470F"/>
    <w:multiLevelType w:val="hybridMultilevel"/>
    <w:tmpl w:val="FFFFFFFF"/>
    <w:lvl w:ilvl="0" w:tplc="7438F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A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8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C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87CE"/>
    <w:multiLevelType w:val="hybridMultilevel"/>
    <w:tmpl w:val="C6960FE6"/>
    <w:lvl w:ilvl="0" w:tplc="32F4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A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2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BA"/>
    <w:multiLevelType w:val="hybridMultilevel"/>
    <w:tmpl w:val="9C32AA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55EBF"/>
    <w:multiLevelType w:val="hybridMultilevel"/>
    <w:tmpl w:val="EE04B5C8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FDE"/>
    <w:multiLevelType w:val="hybridMultilevel"/>
    <w:tmpl w:val="617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747A5"/>
    <w:multiLevelType w:val="hybridMultilevel"/>
    <w:tmpl w:val="A3F8FE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E3D2AB"/>
    <w:multiLevelType w:val="hybridMultilevel"/>
    <w:tmpl w:val="FFFFFFFF"/>
    <w:lvl w:ilvl="0" w:tplc="A2D0B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4B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8B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CC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74AC"/>
    <w:multiLevelType w:val="hybridMultilevel"/>
    <w:tmpl w:val="9990CABA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8834268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832D5"/>
    <w:multiLevelType w:val="hybridMultilevel"/>
    <w:tmpl w:val="F04C2994"/>
    <w:lvl w:ilvl="0" w:tplc="67F0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105"/>
    <w:multiLevelType w:val="hybridMultilevel"/>
    <w:tmpl w:val="4A480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8D32A2"/>
    <w:multiLevelType w:val="hybridMultilevel"/>
    <w:tmpl w:val="63A2C11E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A851A8"/>
    <w:multiLevelType w:val="hybridMultilevel"/>
    <w:tmpl w:val="BB70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61B24"/>
    <w:multiLevelType w:val="hybridMultilevel"/>
    <w:tmpl w:val="FFFFFFFF"/>
    <w:lvl w:ilvl="0" w:tplc="7D78E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4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1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AB203"/>
    <w:multiLevelType w:val="hybridMultilevel"/>
    <w:tmpl w:val="FFFFFFFF"/>
    <w:lvl w:ilvl="0" w:tplc="B394B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92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D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B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047">
    <w:abstractNumId w:val="32"/>
  </w:num>
  <w:num w:numId="2" w16cid:durableId="1049887101">
    <w:abstractNumId w:val="15"/>
  </w:num>
  <w:num w:numId="3" w16cid:durableId="1815826490">
    <w:abstractNumId w:val="4"/>
  </w:num>
  <w:num w:numId="4" w16cid:durableId="230428400">
    <w:abstractNumId w:val="31"/>
  </w:num>
  <w:num w:numId="5" w16cid:durableId="1885173399">
    <w:abstractNumId w:val="23"/>
  </w:num>
  <w:num w:numId="6" w16cid:durableId="760377785">
    <w:abstractNumId w:val="8"/>
  </w:num>
  <w:num w:numId="7" w16cid:durableId="1689597019">
    <w:abstractNumId w:val="0"/>
  </w:num>
  <w:num w:numId="8" w16cid:durableId="721245334">
    <w:abstractNumId w:val="10"/>
  </w:num>
  <w:num w:numId="9" w16cid:durableId="195972178">
    <w:abstractNumId w:val="2"/>
  </w:num>
  <w:num w:numId="10" w16cid:durableId="1702436218">
    <w:abstractNumId w:val="16"/>
  </w:num>
  <w:num w:numId="11" w16cid:durableId="1970014652">
    <w:abstractNumId w:val="17"/>
  </w:num>
  <w:num w:numId="12" w16cid:durableId="1558856612">
    <w:abstractNumId w:val="21"/>
  </w:num>
  <w:num w:numId="13" w16cid:durableId="1672559595">
    <w:abstractNumId w:val="35"/>
  </w:num>
  <w:num w:numId="14" w16cid:durableId="1657220165">
    <w:abstractNumId w:val="18"/>
  </w:num>
  <w:num w:numId="15" w16cid:durableId="1208562748">
    <w:abstractNumId w:val="20"/>
  </w:num>
  <w:num w:numId="16" w16cid:durableId="186255033">
    <w:abstractNumId w:val="26"/>
  </w:num>
  <w:num w:numId="17" w16cid:durableId="507713328">
    <w:abstractNumId w:val="9"/>
  </w:num>
  <w:num w:numId="18" w16cid:durableId="1514104509">
    <w:abstractNumId w:val="3"/>
  </w:num>
  <w:num w:numId="19" w16cid:durableId="80950786">
    <w:abstractNumId w:val="11"/>
  </w:num>
  <w:num w:numId="20" w16cid:durableId="1954702582">
    <w:abstractNumId w:val="34"/>
  </w:num>
  <w:num w:numId="21" w16cid:durableId="1499735854">
    <w:abstractNumId w:val="31"/>
  </w:num>
  <w:num w:numId="22" w16cid:durableId="1003822727">
    <w:abstractNumId w:val="23"/>
  </w:num>
  <w:num w:numId="23" w16cid:durableId="332536193">
    <w:abstractNumId w:val="4"/>
  </w:num>
  <w:num w:numId="24" w16cid:durableId="1554535704">
    <w:abstractNumId w:val="8"/>
  </w:num>
  <w:num w:numId="25" w16cid:durableId="411006975">
    <w:abstractNumId w:val="14"/>
  </w:num>
  <w:num w:numId="26" w16cid:durableId="1739283440">
    <w:abstractNumId w:val="24"/>
  </w:num>
  <w:num w:numId="27" w16cid:durableId="1461414594">
    <w:abstractNumId w:val="29"/>
  </w:num>
  <w:num w:numId="28" w16cid:durableId="987317620">
    <w:abstractNumId w:val="13"/>
  </w:num>
  <w:num w:numId="29" w16cid:durableId="1142894106">
    <w:abstractNumId w:val="12"/>
  </w:num>
  <w:num w:numId="30" w16cid:durableId="1955289576">
    <w:abstractNumId w:val="30"/>
  </w:num>
  <w:num w:numId="31" w16cid:durableId="501629052">
    <w:abstractNumId w:val="1"/>
  </w:num>
  <w:num w:numId="32" w16cid:durableId="1792479505">
    <w:abstractNumId w:val="28"/>
  </w:num>
  <w:num w:numId="33" w16cid:durableId="1547378570">
    <w:abstractNumId w:val="7"/>
  </w:num>
  <w:num w:numId="34" w16cid:durableId="90006996">
    <w:abstractNumId w:val="22"/>
  </w:num>
  <w:num w:numId="35" w16cid:durableId="1479419994">
    <w:abstractNumId w:val="19"/>
  </w:num>
  <w:num w:numId="36" w16cid:durableId="2133162726">
    <w:abstractNumId w:val="6"/>
  </w:num>
  <w:num w:numId="37" w16cid:durableId="166487693">
    <w:abstractNumId w:val="33"/>
  </w:num>
  <w:num w:numId="38" w16cid:durableId="125588122">
    <w:abstractNumId w:val="5"/>
  </w:num>
  <w:num w:numId="39" w16cid:durableId="421335943">
    <w:abstractNumId w:val="25"/>
  </w:num>
  <w:num w:numId="40" w16cid:durableId="18948038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0564E"/>
    <w:rsid w:val="00011DF4"/>
    <w:rsid w:val="0001218C"/>
    <w:rsid w:val="00033F55"/>
    <w:rsid w:val="000368A1"/>
    <w:rsid w:val="00042947"/>
    <w:rsid w:val="00043AB5"/>
    <w:rsid w:val="000451A2"/>
    <w:rsid w:val="000655AA"/>
    <w:rsid w:val="000661D4"/>
    <w:rsid w:val="00070424"/>
    <w:rsid w:val="00071244"/>
    <w:rsid w:val="00085CE3"/>
    <w:rsid w:val="000964D5"/>
    <w:rsid w:val="000A793B"/>
    <w:rsid w:val="000B671E"/>
    <w:rsid w:val="000E76CE"/>
    <w:rsid w:val="001076FB"/>
    <w:rsid w:val="0011402C"/>
    <w:rsid w:val="001233B9"/>
    <w:rsid w:val="00147186"/>
    <w:rsid w:val="00153487"/>
    <w:rsid w:val="00153503"/>
    <w:rsid w:val="00184690"/>
    <w:rsid w:val="001C6363"/>
    <w:rsid w:val="001D6657"/>
    <w:rsid w:val="001F1547"/>
    <w:rsid w:val="001F4B76"/>
    <w:rsid w:val="00205842"/>
    <w:rsid w:val="002134D6"/>
    <w:rsid w:val="00213629"/>
    <w:rsid w:val="00230F49"/>
    <w:rsid w:val="00237C29"/>
    <w:rsid w:val="00241606"/>
    <w:rsid w:val="00244608"/>
    <w:rsid w:val="00260C7D"/>
    <w:rsid w:val="00273BD0"/>
    <w:rsid w:val="002841A0"/>
    <w:rsid w:val="002A449A"/>
    <w:rsid w:val="003012E5"/>
    <w:rsid w:val="00315DBD"/>
    <w:rsid w:val="00331002"/>
    <w:rsid w:val="00331960"/>
    <w:rsid w:val="003413D5"/>
    <w:rsid w:val="003502A8"/>
    <w:rsid w:val="00356623"/>
    <w:rsid w:val="003733DC"/>
    <w:rsid w:val="00375474"/>
    <w:rsid w:val="00381AF2"/>
    <w:rsid w:val="00397D4F"/>
    <w:rsid w:val="003A0FEF"/>
    <w:rsid w:val="003A32B5"/>
    <w:rsid w:val="003A3837"/>
    <w:rsid w:val="003B0E99"/>
    <w:rsid w:val="003B21DF"/>
    <w:rsid w:val="003C687E"/>
    <w:rsid w:val="003F6EF0"/>
    <w:rsid w:val="00410B02"/>
    <w:rsid w:val="00422D7B"/>
    <w:rsid w:val="004244A4"/>
    <w:rsid w:val="00425ABE"/>
    <w:rsid w:val="0043669D"/>
    <w:rsid w:val="00444DF8"/>
    <w:rsid w:val="004602E6"/>
    <w:rsid w:val="004604EA"/>
    <w:rsid w:val="004739C2"/>
    <w:rsid w:val="00476A4B"/>
    <w:rsid w:val="00477EDC"/>
    <w:rsid w:val="004903BC"/>
    <w:rsid w:val="004A062E"/>
    <w:rsid w:val="004B1A10"/>
    <w:rsid w:val="004B4A88"/>
    <w:rsid w:val="004C0D22"/>
    <w:rsid w:val="004E68F3"/>
    <w:rsid w:val="004F5AC1"/>
    <w:rsid w:val="00503B69"/>
    <w:rsid w:val="005040E9"/>
    <w:rsid w:val="00511D60"/>
    <w:rsid w:val="005144CF"/>
    <w:rsid w:val="005616D0"/>
    <w:rsid w:val="0057242C"/>
    <w:rsid w:val="00573E1C"/>
    <w:rsid w:val="00591D85"/>
    <w:rsid w:val="00593A42"/>
    <w:rsid w:val="00594C06"/>
    <w:rsid w:val="005A17F2"/>
    <w:rsid w:val="005C716E"/>
    <w:rsid w:val="005D4D8C"/>
    <w:rsid w:val="005E18C2"/>
    <w:rsid w:val="005E3D2C"/>
    <w:rsid w:val="005E5BB3"/>
    <w:rsid w:val="005F4AEB"/>
    <w:rsid w:val="005F5DC9"/>
    <w:rsid w:val="00601766"/>
    <w:rsid w:val="006032EA"/>
    <w:rsid w:val="00605656"/>
    <w:rsid w:val="006065FE"/>
    <w:rsid w:val="00606B3A"/>
    <w:rsid w:val="00632837"/>
    <w:rsid w:val="00641FEB"/>
    <w:rsid w:val="0064381F"/>
    <w:rsid w:val="00644061"/>
    <w:rsid w:val="00675B48"/>
    <w:rsid w:val="00682F92"/>
    <w:rsid w:val="006839A1"/>
    <w:rsid w:val="00691BDC"/>
    <w:rsid w:val="0069412F"/>
    <w:rsid w:val="006B302A"/>
    <w:rsid w:val="006B4C95"/>
    <w:rsid w:val="006C5AD3"/>
    <w:rsid w:val="006C5E6E"/>
    <w:rsid w:val="006D0699"/>
    <w:rsid w:val="006E0561"/>
    <w:rsid w:val="006E4F38"/>
    <w:rsid w:val="00700CE5"/>
    <w:rsid w:val="0070234A"/>
    <w:rsid w:val="0071628E"/>
    <w:rsid w:val="007178B0"/>
    <w:rsid w:val="00723015"/>
    <w:rsid w:val="0072594E"/>
    <w:rsid w:val="007518FE"/>
    <w:rsid w:val="00752DD8"/>
    <w:rsid w:val="00760B2B"/>
    <w:rsid w:val="00761014"/>
    <w:rsid w:val="0077065F"/>
    <w:rsid w:val="007904FC"/>
    <w:rsid w:val="007B236B"/>
    <w:rsid w:val="007C28C2"/>
    <w:rsid w:val="007C6C22"/>
    <w:rsid w:val="007D4CA8"/>
    <w:rsid w:val="007E3FBA"/>
    <w:rsid w:val="0080493C"/>
    <w:rsid w:val="00812880"/>
    <w:rsid w:val="00814190"/>
    <w:rsid w:val="00823CDC"/>
    <w:rsid w:val="00824578"/>
    <w:rsid w:val="00831CFA"/>
    <w:rsid w:val="00832298"/>
    <w:rsid w:val="0084127C"/>
    <w:rsid w:val="008454F0"/>
    <w:rsid w:val="008512C0"/>
    <w:rsid w:val="008532AF"/>
    <w:rsid w:val="00864332"/>
    <w:rsid w:val="008A040C"/>
    <w:rsid w:val="008A263F"/>
    <w:rsid w:val="008A5D94"/>
    <w:rsid w:val="008B7FD4"/>
    <w:rsid w:val="008C5978"/>
    <w:rsid w:val="008E1458"/>
    <w:rsid w:val="008E14D6"/>
    <w:rsid w:val="008F0B52"/>
    <w:rsid w:val="009024EE"/>
    <w:rsid w:val="00904E06"/>
    <w:rsid w:val="00906EE7"/>
    <w:rsid w:val="009106AB"/>
    <w:rsid w:val="00910BA0"/>
    <w:rsid w:val="00911A64"/>
    <w:rsid w:val="00913BCC"/>
    <w:rsid w:val="0091451D"/>
    <w:rsid w:val="009248B8"/>
    <w:rsid w:val="00933C9E"/>
    <w:rsid w:val="0095346D"/>
    <w:rsid w:val="00953C2F"/>
    <w:rsid w:val="00967708"/>
    <w:rsid w:val="009741C2"/>
    <w:rsid w:val="00983D90"/>
    <w:rsid w:val="00996A04"/>
    <w:rsid w:val="009A29CE"/>
    <w:rsid w:val="009A4F77"/>
    <w:rsid w:val="009C2054"/>
    <w:rsid w:val="009D77CE"/>
    <w:rsid w:val="009E54B1"/>
    <w:rsid w:val="009E6942"/>
    <w:rsid w:val="00A02A30"/>
    <w:rsid w:val="00A23C9D"/>
    <w:rsid w:val="00A2541D"/>
    <w:rsid w:val="00A256CD"/>
    <w:rsid w:val="00A30DF0"/>
    <w:rsid w:val="00A31ACC"/>
    <w:rsid w:val="00A34B7B"/>
    <w:rsid w:val="00A44116"/>
    <w:rsid w:val="00A774F0"/>
    <w:rsid w:val="00A87076"/>
    <w:rsid w:val="00A91BD2"/>
    <w:rsid w:val="00A935D9"/>
    <w:rsid w:val="00AB464B"/>
    <w:rsid w:val="00AB4C61"/>
    <w:rsid w:val="00AB70C1"/>
    <w:rsid w:val="00AE1552"/>
    <w:rsid w:val="00AE1E88"/>
    <w:rsid w:val="00AF48E3"/>
    <w:rsid w:val="00B07D91"/>
    <w:rsid w:val="00B166CB"/>
    <w:rsid w:val="00B17659"/>
    <w:rsid w:val="00B273C6"/>
    <w:rsid w:val="00B316DC"/>
    <w:rsid w:val="00B469FB"/>
    <w:rsid w:val="00B47F5D"/>
    <w:rsid w:val="00B5185B"/>
    <w:rsid w:val="00B57257"/>
    <w:rsid w:val="00B60604"/>
    <w:rsid w:val="00B6504F"/>
    <w:rsid w:val="00B6728A"/>
    <w:rsid w:val="00B70B82"/>
    <w:rsid w:val="00B7226B"/>
    <w:rsid w:val="00B736C0"/>
    <w:rsid w:val="00B76CE0"/>
    <w:rsid w:val="00B84779"/>
    <w:rsid w:val="00B911C0"/>
    <w:rsid w:val="00BA52CB"/>
    <w:rsid w:val="00BB4193"/>
    <w:rsid w:val="00BC3C8D"/>
    <w:rsid w:val="00BC431D"/>
    <w:rsid w:val="00BD6376"/>
    <w:rsid w:val="00BE6045"/>
    <w:rsid w:val="00BE76A0"/>
    <w:rsid w:val="00BF186E"/>
    <w:rsid w:val="00BF4BF3"/>
    <w:rsid w:val="00C039C2"/>
    <w:rsid w:val="00C0525B"/>
    <w:rsid w:val="00C25177"/>
    <w:rsid w:val="00C31958"/>
    <w:rsid w:val="00C33E09"/>
    <w:rsid w:val="00C342E3"/>
    <w:rsid w:val="00C35D10"/>
    <w:rsid w:val="00C4684B"/>
    <w:rsid w:val="00C52428"/>
    <w:rsid w:val="00C54502"/>
    <w:rsid w:val="00C6040D"/>
    <w:rsid w:val="00C61CDC"/>
    <w:rsid w:val="00C7233B"/>
    <w:rsid w:val="00C768AA"/>
    <w:rsid w:val="00C77D06"/>
    <w:rsid w:val="00CA5CA7"/>
    <w:rsid w:val="00CC6100"/>
    <w:rsid w:val="00CD523F"/>
    <w:rsid w:val="00CF3CDD"/>
    <w:rsid w:val="00CF530D"/>
    <w:rsid w:val="00D0512F"/>
    <w:rsid w:val="00D2033D"/>
    <w:rsid w:val="00D26208"/>
    <w:rsid w:val="00D42C2E"/>
    <w:rsid w:val="00D476D9"/>
    <w:rsid w:val="00D5001C"/>
    <w:rsid w:val="00D55714"/>
    <w:rsid w:val="00D77E58"/>
    <w:rsid w:val="00D815F7"/>
    <w:rsid w:val="00DA07E5"/>
    <w:rsid w:val="00DB5CBB"/>
    <w:rsid w:val="00DE1CCC"/>
    <w:rsid w:val="00DE1CE3"/>
    <w:rsid w:val="00DF24DE"/>
    <w:rsid w:val="00E03ACB"/>
    <w:rsid w:val="00E249BD"/>
    <w:rsid w:val="00E26B63"/>
    <w:rsid w:val="00E327E7"/>
    <w:rsid w:val="00E33785"/>
    <w:rsid w:val="00E33A16"/>
    <w:rsid w:val="00E40DCC"/>
    <w:rsid w:val="00E41CEA"/>
    <w:rsid w:val="00E55B45"/>
    <w:rsid w:val="00E62449"/>
    <w:rsid w:val="00E63B0F"/>
    <w:rsid w:val="00E67CF0"/>
    <w:rsid w:val="00E7001B"/>
    <w:rsid w:val="00E943AB"/>
    <w:rsid w:val="00E966AC"/>
    <w:rsid w:val="00EA0A1A"/>
    <w:rsid w:val="00EB213B"/>
    <w:rsid w:val="00EB6F8F"/>
    <w:rsid w:val="00ED2C73"/>
    <w:rsid w:val="00F27ED2"/>
    <w:rsid w:val="00F43892"/>
    <w:rsid w:val="00F43F8F"/>
    <w:rsid w:val="00F46500"/>
    <w:rsid w:val="00F55199"/>
    <w:rsid w:val="00F673FF"/>
    <w:rsid w:val="00F76145"/>
    <w:rsid w:val="00F87260"/>
    <w:rsid w:val="00FA1E59"/>
    <w:rsid w:val="00FA42D0"/>
    <w:rsid w:val="00FA570E"/>
    <w:rsid w:val="00FA7E7D"/>
    <w:rsid w:val="00FB2BFC"/>
    <w:rsid w:val="00FB36E9"/>
    <w:rsid w:val="00FB39D6"/>
    <w:rsid w:val="00FD74E5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F4AEB"/>
  </w:style>
  <w:style w:type="paragraph" w:styleId="Pieddepage">
    <w:name w:val="footer"/>
    <w:basedOn w:val="Normal"/>
    <w:link w:val="Pieddepag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F4AEB"/>
  </w:style>
  <w:style w:type="table" w:styleId="Grilledutableau">
    <w:name w:val="Table Grid"/>
    <w:basedOn w:val="Tableau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5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30D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Policepardfaut"/>
    <w:rsid w:val="00605656"/>
  </w:style>
  <w:style w:type="paragraph" w:styleId="Paragraphedeliste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3F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purl.org/dc/dcmitype/"/>
    <ds:schemaRef ds:uri="http://www.w3.org/XML/1998/namespace"/>
    <ds:schemaRef ds:uri="http://schemas.microsoft.com/office/2006/metadata/properties"/>
    <ds:schemaRef ds:uri="3929a486-41eb-4c02-a3f7-9ab7fd5819f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a368995-dc14-4c2b-9df8-6fe3fda02943"/>
    <ds:schemaRef ds:uri="http://schemas.microsoft.com/office/infopath/2007/PartnerControls"/>
    <ds:schemaRef ds:uri="bb004757-2af2-43a8-93dc-299c2a6b72b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634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Jérôme Plante</cp:lastModifiedBy>
  <cp:revision>112</cp:revision>
  <dcterms:created xsi:type="dcterms:W3CDTF">2024-06-20T14:45:00Z</dcterms:created>
  <dcterms:modified xsi:type="dcterms:W3CDTF">2024-06-20T17:44:00Z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